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CA5528">
            <w:pPr>
              <w:jc w:val="center"/>
            </w:pPr>
            <w:r>
              <w:t>T.C.</w:t>
            </w:r>
          </w:p>
          <w:p w:rsidR="00003874" w:rsidRDefault="00003874" w:rsidP="00CA5528">
            <w:pPr>
              <w:jc w:val="center"/>
            </w:pPr>
            <w:r>
              <w:t>ANKARA BÜYÜKŞEHİR</w:t>
            </w:r>
          </w:p>
          <w:p w:rsidR="00003874" w:rsidRDefault="00003874" w:rsidP="00CA5528">
            <w:pPr>
              <w:jc w:val="center"/>
            </w:pPr>
            <w:r>
              <w:t>BELEDİYE MECLİSİ</w:t>
            </w:r>
          </w:p>
        </w:tc>
      </w:tr>
    </w:tbl>
    <w:p w:rsidR="0075000A" w:rsidRDefault="0075000A" w:rsidP="00CA5528">
      <w:pPr>
        <w:tabs>
          <w:tab w:val="left" w:pos="1935"/>
        </w:tabs>
        <w:jc w:val="both"/>
      </w:pPr>
    </w:p>
    <w:p w:rsidR="00F103E0" w:rsidRDefault="002856BD" w:rsidP="00CA5528">
      <w:pPr>
        <w:jc w:val="both"/>
      </w:pPr>
      <w:r>
        <w:t>Karar No:</w:t>
      </w:r>
      <w:r w:rsidR="001C62FC">
        <w:t xml:space="preserve"> </w:t>
      </w:r>
      <w:r w:rsidR="002E5F2F">
        <w:t>1</w:t>
      </w:r>
      <w:r w:rsidR="00CA5528">
        <w:t>7</w:t>
      </w:r>
      <w:r w:rsidR="00295166">
        <w:t>2</w:t>
      </w:r>
      <w:r w:rsidR="002F1659">
        <w:t>5</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FF292C">
        <w:t xml:space="preserve">          </w:t>
      </w:r>
      <w:r w:rsidR="000C1B9B">
        <w:t>13</w:t>
      </w:r>
      <w:r w:rsidR="002864AA">
        <w:t>.</w:t>
      </w:r>
      <w:r w:rsidR="00DC0108">
        <w:t>0</w:t>
      </w:r>
      <w:r w:rsidR="000C1B9B">
        <w:t>9</w:t>
      </w:r>
      <w:r w:rsidR="00AE2FD0">
        <w:t>.2022</w:t>
      </w:r>
      <w:r>
        <w:t xml:space="preserve">        </w:t>
      </w:r>
    </w:p>
    <w:p w:rsidR="00F103E0" w:rsidRDefault="00F103E0" w:rsidP="00F103E0">
      <w:pPr>
        <w:ind w:right="-1"/>
        <w:jc w:val="both"/>
      </w:pPr>
    </w:p>
    <w:p w:rsidR="002856BD" w:rsidRDefault="002856BD" w:rsidP="009105F3">
      <w:pPr>
        <w:ind w:right="-1"/>
        <w:jc w:val="center"/>
      </w:pPr>
      <w:r>
        <w:t>K A R A R</w:t>
      </w:r>
    </w:p>
    <w:p w:rsidR="009C2AD6" w:rsidRDefault="009C2AD6" w:rsidP="009105F3">
      <w:pPr>
        <w:ind w:right="-1"/>
        <w:jc w:val="center"/>
      </w:pPr>
    </w:p>
    <w:p w:rsidR="007A7F4D" w:rsidRDefault="007A7F4D" w:rsidP="00CA298C">
      <w:pPr>
        <w:ind w:right="543"/>
      </w:pPr>
    </w:p>
    <w:p w:rsidR="009D4173" w:rsidRDefault="009D4173" w:rsidP="002737AC">
      <w:pPr>
        <w:jc w:val="both"/>
      </w:pPr>
    </w:p>
    <w:p w:rsidR="009C2AD6" w:rsidRDefault="002F1659" w:rsidP="002737AC">
      <w:pPr>
        <w:ind w:firstLine="709"/>
        <w:jc w:val="both"/>
      </w:pPr>
      <w:r>
        <w:t xml:space="preserve">Çankaya İlçesi </w:t>
      </w:r>
      <w:proofErr w:type="spellStart"/>
      <w:r>
        <w:t>Çukurambar</w:t>
      </w:r>
      <w:proofErr w:type="spellEnd"/>
      <w:r>
        <w:t xml:space="preserve"> Mahallesi 26427/5 ve 29346/1 ada parsellerde 1/1000 ölçekli uygulama imar plan değişikliğine </w:t>
      </w:r>
      <w:r w:rsidR="00BE194A">
        <w:t xml:space="preserve">ilişkin </w:t>
      </w:r>
      <w:r w:rsidR="000C1B9B">
        <w:t>İmar ve Bayındırlık</w:t>
      </w:r>
      <w:r w:rsidR="00D65AD0">
        <w:t xml:space="preserve"> </w:t>
      </w:r>
      <w:r w:rsidR="00953D18">
        <w:t>Komisyonu</w:t>
      </w:r>
      <w:r w:rsidR="0088496C">
        <w:t xml:space="preserve">nun </w:t>
      </w:r>
      <w:r w:rsidR="00CA5528">
        <w:t>2</w:t>
      </w:r>
      <w:r w:rsidR="001D6389">
        <w:t>6</w:t>
      </w:r>
      <w:r w:rsidR="00953D18" w:rsidRPr="00953D18">
        <w:t>.0</w:t>
      </w:r>
      <w:r w:rsidR="000C1B9B">
        <w:t>8</w:t>
      </w:r>
      <w:r w:rsidR="00953D18" w:rsidRPr="00953D18">
        <w:t xml:space="preserve">.2022 tarihli ve </w:t>
      </w:r>
      <w:r w:rsidR="0075000A">
        <w:t>3</w:t>
      </w:r>
      <w:r w:rsidR="00FA4A8C">
        <w:t>5</w:t>
      </w:r>
      <w:r>
        <w:t>9</w:t>
      </w:r>
      <w:r w:rsidR="00953D18" w:rsidRPr="00953D18">
        <w:t xml:space="preserve"> sayılı Raporu Büyükşehir Belediye Meclisimizin </w:t>
      </w:r>
      <w:r w:rsidR="000C1B9B">
        <w:t>13</w:t>
      </w:r>
      <w:r w:rsidR="00CA298C">
        <w:t>.0</w:t>
      </w:r>
      <w:r w:rsidR="000C1B9B">
        <w:t>9</w:t>
      </w:r>
      <w:r w:rsidR="002C089C">
        <w:t>.2022</w:t>
      </w:r>
      <w:r w:rsidR="00953D18" w:rsidRPr="00953D18">
        <w:t xml:space="preserve"> tarihli toplantısında okundu.</w:t>
      </w:r>
    </w:p>
    <w:p w:rsidR="009C2AD6" w:rsidRDefault="009C2AD6" w:rsidP="002737AC">
      <w:pPr>
        <w:ind w:firstLine="709"/>
        <w:jc w:val="both"/>
      </w:pPr>
    </w:p>
    <w:p w:rsidR="002F1659" w:rsidRPr="00B81620" w:rsidRDefault="00953D18" w:rsidP="002F1659">
      <w:pPr>
        <w:ind w:firstLine="708"/>
        <w:jc w:val="both"/>
      </w:pPr>
      <w:r w:rsidRPr="00EC5E78">
        <w:t>Konu üzerinde yapılan görüşmelerden sonra</w:t>
      </w:r>
      <w:r w:rsidR="00EF1D79">
        <w:t>;</w:t>
      </w:r>
      <w:r w:rsidR="00430BD6" w:rsidRPr="00430BD6">
        <w:t xml:space="preserve"> </w:t>
      </w:r>
      <w:r w:rsidR="002F1659" w:rsidRPr="00B81620">
        <w:t>Çankaya Belediye Başkanlığı Yazı İşleri Md.'nün 07.03.2022 tarihli ve 24622402-050.01.04.01.01- E.329466 sayılı yazısı</w:t>
      </w:r>
      <w:r w:rsidR="002F1659">
        <w:t xml:space="preserve"> </w:t>
      </w:r>
      <w:r w:rsidR="002F1659" w:rsidRPr="00B81620">
        <w:t xml:space="preserve">ve ekleri </w:t>
      </w:r>
      <w:proofErr w:type="gramStart"/>
      <w:r w:rsidR="002F1659" w:rsidRPr="00B81620">
        <w:t>ile,</w:t>
      </w:r>
      <w:proofErr w:type="gramEnd"/>
      <w:r w:rsidR="002F1659" w:rsidRPr="00B81620">
        <w:t xml:space="preserve"> Çankaya İlçesi </w:t>
      </w:r>
      <w:proofErr w:type="spellStart"/>
      <w:r w:rsidR="002F1659" w:rsidRPr="00B81620">
        <w:t>Çukurambar</w:t>
      </w:r>
      <w:proofErr w:type="spellEnd"/>
      <w:r w:rsidR="002F1659" w:rsidRPr="00B81620">
        <w:t xml:space="preserve"> Mahallesi 26427/5 ve 29346/1 sayılı parsellere ilişkin 1/1000 ölçekli İmar Planı Değişikliği Çankaya Belediye Meclisinin 02.03.2022 tarih ve 163 sayılı kara</w:t>
      </w:r>
      <w:r w:rsidR="002F1659">
        <w:t>rı</w:t>
      </w:r>
      <w:r w:rsidR="002F1659" w:rsidRPr="00B81620">
        <w:t xml:space="preserve"> ile </w:t>
      </w:r>
      <w:proofErr w:type="gramStart"/>
      <w:r w:rsidR="002F1659" w:rsidRPr="00B81620">
        <w:t>uygun</w:t>
      </w:r>
      <w:proofErr w:type="gramEnd"/>
      <w:r w:rsidR="002F1659" w:rsidRPr="00B81620">
        <w:t xml:space="preserve"> görülerek 5216 Sayılı Kanun uyarınca </w:t>
      </w:r>
      <w:r w:rsidR="002F1659">
        <w:t>İmar ve Şehircilik Dairesi Başkanlığına sunulduğu,</w:t>
      </w:r>
    </w:p>
    <w:p w:rsidR="002F1659" w:rsidRDefault="002F1659" w:rsidP="002F1659">
      <w:pPr>
        <w:jc w:val="both"/>
      </w:pPr>
      <w:bookmarkStart w:id="0" w:name="bookmark0"/>
    </w:p>
    <w:p w:rsidR="002F1659" w:rsidRPr="00426B75" w:rsidRDefault="002F1659" w:rsidP="002F1659">
      <w:pPr>
        <w:ind w:firstLine="708"/>
        <w:jc w:val="both"/>
        <w:rPr>
          <w:b/>
        </w:rPr>
      </w:pPr>
      <w:r w:rsidRPr="00426B75">
        <w:rPr>
          <w:b/>
        </w:rPr>
        <w:t>Yapılan incelemede;</w:t>
      </w:r>
      <w:bookmarkEnd w:id="0"/>
    </w:p>
    <w:p w:rsidR="002F1659" w:rsidRPr="00426B75" w:rsidRDefault="002F1659" w:rsidP="002F1659">
      <w:pPr>
        <w:ind w:firstLine="708"/>
        <w:jc w:val="both"/>
        <w:rPr>
          <w:b/>
        </w:rPr>
      </w:pPr>
      <w:bookmarkStart w:id="1" w:name="bookmark1"/>
      <w:r w:rsidRPr="00426B75">
        <w:rPr>
          <w:b/>
        </w:rPr>
        <w:t>Teklife Konu Alanın Mülkiyet Ve Mevcut İmar Durumunun;</w:t>
      </w:r>
      <w:bookmarkEnd w:id="1"/>
    </w:p>
    <w:p w:rsidR="002F1659" w:rsidRPr="00B81620" w:rsidRDefault="002F1659" w:rsidP="002F1659">
      <w:pPr>
        <w:ind w:firstLine="708"/>
        <w:jc w:val="both"/>
      </w:pPr>
      <w:r w:rsidRPr="00B81620">
        <w:t>Çankaya Belediye Başkanlığı Yazı İşleri Md.'nün 07.03.2022 tarihli ve 24622402-050.01.04.01.01- E.329466 sayılı yazısı</w:t>
      </w:r>
      <w:r>
        <w:t xml:space="preserve"> </w:t>
      </w:r>
      <w:r w:rsidRPr="00B81620">
        <w:t>eki Gazi Üniversitesi Yapı İşleri ve Teknik Dairesi Başkanlığı'n</w:t>
      </w:r>
      <w:r>
        <w:t>ın</w:t>
      </w:r>
      <w:r w:rsidRPr="00B81620">
        <w:t xml:space="preserve"> 08.09.2020 gün ve E.20796 sayılı yazısı </w:t>
      </w:r>
      <w:proofErr w:type="gramStart"/>
      <w:r w:rsidRPr="00B81620">
        <w:t>ile;</w:t>
      </w:r>
      <w:proofErr w:type="gramEnd"/>
      <w:r w:rsidRPr="00B81620">
        <w:t xml:space="preserve"> 150.750 m</w:t>
      </w:r>
      <w:r w:rsidRPr="00B81620">
        <w:rPr>
          <w:vertAlign w:val="superscript"/>
        </w:rPr>
        <w:t>2</w:t>
      </w:r>
      <w:r w:rsidRPr="00B81620">
        <w:t xml:space="preserve"> yüzölçümlü </w:t>
      </w:r>
      <w:proofErr w:type="spellStart"/>
      <w:r w:rsidRPr="00B81620">
        <w:t>Çukurambar</w:t>
      </w:r>
      <w:proofErr w:type="spellEnd"/>
      <w:r w:rsidRPr="00B81620">
        <w:t xml:space="preserve"> Mahallesi 26427/5 sayılı parselde üniversitenin ihtiyaçları doğrultusunda, eğitim faaliyetlerinin yürütülmesi amacıyla yapılaşmanın planlandığı, 150.356,21 m</w:t>
      </w:r>
      <w:r w:rsidRPr="00B81620">
        <w:rPr>
          <w:vertAlign w:val="superscript"/>
        </w:rPr>
        <w:t>2</w:t>
      </w:r>
      <w:r>
        <w:t xml:space="preserve"> </w:t>
      </w:r>
      <w:r w:rsidRPr="00B81620">
        <w:t>sinin Gazi Üniversitesi mülkiyetinde, 393,79 m</w:t>
      </w:r>
      <w:r w:rsidRPr="00B81620">
        <w:rPr>
          <w:vertAlign w:val="superscript"/>
        </w:rPr>
        <w:t>2</w:t>
      </w:r>
      <w:r w:rsidRPr="00B81620">
        <w:t xml:space="preserve"> sinin ise Ortadoğu Teknik Üniversitesi mülkiyetinde olduğu, Çankaya Belediyesi taralından faaliyetleri sürdürülen "</w:t>
      </w:r>
      <w:proofErr w:type="spellStart"/>
      <w:r w:rsidRPr="00B81620">
        <w:t>Çansera</w:t>
      </w:r>
      <w:proofErr w:type="spellEnd"/>
      <w:r w:rsidRPr="00B81620">
        <w:t xml:space="preserve"> Rekreasyon Ala</w:t>
      </w:r>
      <w:r>
        <w:t>nı</w:t>
      </w:r>
      <w:r w:rsidRPr="00B81620">
        <w:t xml:space="preserve"> ve Kent Bahçesi"nin (yeni adıyla Uğur Mumcu Parkı olan alan) ulaşım sorununun giderilmesi amacıyla, kurumlar arasında (Çankaya Belediyesi ile Gazi Üniversitesi Rektörlüğü) yapılan protokol ile 26427/5 sayılı parselin batı tarafında 20.00 m. genişliğinde 195.00 m. uzunluğunda yaklaşık 3900 m</w:t>
      </w:r>
      <w:r w:rsidRPr="00B81620">
        <w:rPr>
          <w:vertAlign w:val="superscript"/>
        </w:rPr>
        <w:t>2</w:t>
      </w:r>
      <w:r w:rsidRPr="00B81620">
        <w:t>.</w:t>
      </w:r>
      <w:proofErr w:type="spellStart"/>
      <w:r w:rsidRPr="00B81620">
        <w:t>lik</w:t>
      </w:r>
      <w:proofErr w:type="spellEnd"/>
      <w:r w:rsidRPr="00B81620">
        <w:t xml:space="preserve"> bir alanın hali hazırda yol olarak kullanıldığı, ancak bu alanın planlı olmadığı ve halen Üniversite mülkiyetinde bulunduğu ifade edilerek 26427/5 sayılı parselde bulunan 393,79 m</w:t>
      </w:r>
      <w:r w:rsidRPr="00B81620">
        <w:rPr>
          <w:vertAlign w:val="superscript"/>
        </w:rPr>
        <w:t>2</w:t>
      </w:r>
      <w:r w:rsidRPr="00B81620">
        <w:t xml:space="preserve"> </w:t>
      </w:r>
      <w:proofErr w:type="spellStart"/>
      <w:r w:rsidRPr="00B81620">
        <w:t>lik</w:t>
      </w:r>
      <w:proofErr w:type="spellEnd"/>
      <w:r w:rsidRPr="00B81620">
        <w:t xml:space="preserve"> ODTÜ mülkiyetinin ifraz/</w:t>
      </w:r>
      <w:proofErr w:type="spellStart"/>
      <w:r w:rsidRPr="00B81620">
        <w:t>tevhid</w:t>
      </w:r>
      <w:proofErr w:type="spellEnd"/>
      <w:r w:rsidRPr="00B81620">
        <w:t xml:space="preserve"> yoluyla aynı bölge içerisinde bulunan yine mülkiyeti ODTÜ'ne ait olan 29346 ada 1 sayılı parselde verilmesi, yol olarak kullanılan yaklaşık 3900 m</w:t>
      </w:r>
      <w:r w:rsidRPr="00B81620">
        <w:rPr>
          <w:vertAlign w:val="superscript"/>
        </w:rPr>
        <w:t>2</w:t>
      </w:r>
      <w:r>
        <w:rPr>
          <w:vertAlign w:val="superscript"/>
        </w:rPr>
        <w:t xml:space="preserve"> </w:t>
      </w:r>
      <w:proofErr w:type="spellStart"/>
      <w:r w:rsidRPr="00B81620">
        <w:t>lik</w:t>
      </w:r>
      <w:proofErr w:type="spellEnd"/>
      <w:r w:rsidRPr="00B81620">
        <w:t xml:space="preserve"> alanın da Çankaya Belediyesi kullanımında olan yakın çevrede bulunan kamusal alanlar ile çözümlenmesi konusunda gereğinin yapılması istendiğinin belirtildiği,</w:t>
      </w:r>
    </w:p>
    <w:p w:rsidR="002F1659" w:rsidRDefault="002F1659" w:rsidP="002F1659">
      <w:pPr>
        <w:jc w:val="both"/>
      </w:pPr>
    </w:p>
    <w:p w:rsidR="002F1659" w:rsidRPr="00B81620" w:rsidRDefault="002F1659" w:rsidP="002F1659">
      <w:pPr>
        <w:ind w:firstLine="708"/>
        <w:jc w:val="both"/>
      </w:pPr>
      <w:r w:rsidRPr="00B81620">
        <w:t>26427/5 sayılı parselin, Çankaya Belediye Meclisinin 30.12.1997/379 sayılı kara</w:t>
      </w:r>
      <w:r>
        <w:t>rı</w:t>
      </w:r>
      <w:r w:rsidRPr="00B81620">
        <w:t xml:space="preserve"> ile uygun görülen, Ankara Büyükşehir Belediye Başkanlığınca da 25.02.1998 tarihinde onaylanan 1/1000 ölçekli uygulama imar planı ve 81178 </w:t>
      </w:r>
      <w:proofErr w:type="spellStart"/>
      <w:r w:rsidRPr="00B81620">
        <w:t>nolu</w:t>
      </w:r>
      <w:proofErr w:type="spellEnd"/>
      <w:r w:rsidRPr="00B81620">
        <w:t xml:space="preserve"> parselasyon planı kapsamında "Gazi Üniversitesi </w:t>
      </w:r>
      <w:proofErr w:type="spellStart"/>
      <w:r w:rsidRPr="00B81620">
        <w:t>Kampüs</w:t>
      </w:r>
      <w:proofErr w:type="spellEnd"/>
      <w:r w:rsidRPr="00B81620">
        <w:t xml:space="preserve"> Alanı" kullanımında kaldığı, Emsal:1.00, </w:t>
      </w:r>
      <w:proofErr w:type="spellStart"/>
      <w:proofErr w:type="gramStart"/>
      <w:r w:rsidRPr="00B81620">
        <w:t>Hmax</w:t>
      </w:r>
      <w:proofErr w:type="spellEnd"/>
      <w:r w:rsidRPr="00B81620">
        <w:t>:Serbest</w:t>
      </w:r>
      <w:proofErr w:type="gramEnd"/>
      <w:r w:rsidRPr="00B81620">
        <w:t xml:space="preserve"> olacak şekilde yapılaşma koşullarının olduğu, 150.750 m</w:t>
      </w:r>
      <w:r w:rsidRPr="00B81620">
        <w:rPr>
          <w:vertAlign w:val="superscript"/>
        </w:rPr>
        <w:t>2</w:t>
      </w:r>
      <w:r w:rsidRPr="00B81620">
        <w:t xml:space="preserve"> yüzölçümlü söz konusu parselin 150,356,21 m</w:t>
      </w:r>
      <w:r w:rsidRPr="00B81620">
        <w:rPr>
          <w:vertAlign w:val="superscript"/>
        </w:rPr>
        <w:t>2</w:t>
      </w:r>
      <w:r w:rsidRPr="00B81620">
        <w:t xml:space="preserve"> sinin Gazi Üniversitesi, 393,79 m</w:t>
      </w:r>
      <w:r w:rsidRPr="00B81620">
        <w:rPr>
          <w:vertAlign w:val="superscript"/>
        </w:rPr>
        <w:t>2</w:t>
      </w:r>
      <w:r w:rsidRPr="00B81620">
        <w:t xml:space="preserve"> sinin Ortadoğu Teknik Üniversitesi mülkiyetinde olduğu, yuka</w:t>
      </w:r>
      <w:r>
        <w:t>rı</w:t>
      </w:r>
      <w:r w:rsidRPr="00B81620">
        <w:t>da bahsedilen "</w:t>
      </w:r>
      <w:proofErr w:type="spellStart"/>
      <w:r w:rsidRPr="00B81620">
        <w:t>Çansera</w:t>
      </w:r>
      <w:proofErr w:type="spellEnd"/>
      <w:r w:rsidRPr="00B81620">
        <w:t xml:space="preserve"> Rekreasyon Alanı ve Kent Bahçesi" alanın (Uğur Mumcu Parkı), yine bu plan kapsamında "Park ve Rekreasyon Ala</w:t>
      </w:r>
      <w:r>
        <w:t>nı</w:t>
      </w:r>
      <w:r w:rsidRPr="00B81620">
        <w:t xml:space="preserve">" olarak tanımlandığı, 29346/1 sayılı parselin ise, Çevre ve Şehircilik Bakanlığı Mekansal Planlama Genel Müdürlüğünce 20.05.2014 gün ve 7992 sayılı </w:t>
      </w:r>
      <w:proofErr w:type="spellStart"/>
      <w:r w:rsidRPr="00B81620">
        <w:t>OLUR'la</w:t>
      </w:r>
      <w:r>
        <w:t>rı</w:t>
      </w:r>
      <w:proofErr w:type="spellEnd"/>
      <w:r w:rsidRPr="00B81620">
        <w:t xml:space="preserve"> ve Ankara I Numaralı Kültür Varlıkla</w:t>
      </w:r>
      <w:r>
        <w:t>rı</w:t>
      </w:r>
      <w:r w:rsidRPr="00B81620">
        <w:t>nı Koruma Bölge Kurulunun 07.07.2014 gün ve 1605 sayılı kara</w:t>
      </w:r>
      <w:r>
        <w:t>rı</w:t>
      </w:r>
      <w:r w:rsidRPr="00B81620">
        <w:t xml:space="preserve"> ile onaylanan 1/1000 ölçekli " ODTÜ Koruma Amaçlı Uygulama İmar Planı" kapsamında "ODTÜ Açık Spor Tesisi Alanı" olarak ayrıldığı, 16.229 m</w:t>
      </w:r>
      <w:r w:rsidRPr="00426B75">
        <w:rPr>
          <w:vertAlign w:val="superscript"/>
        </w:rPr>
        <w:t>2</w:t>
      </w:r>
      <w:r w:rsidRPr="00B81620">
        <w:t xml:space="preserve"> yüzölçümlü parselin mülkiyetinin ODT</w:t>
      </w:r>
      <w:r>
        <w:t>Ü</w:t>
      </w:r>
      <w:r w:rsidRPr="00B81620">
        <w:t>'ne ait olduğu,</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2F1659" w:rsidTr="00193CC9">
        <w:trPr>
          <w:trHeight w:val="1008"/>
        </w:trPr>
        <w:tc>
          <w:tcPr>
            <w:tcW w:w="3510" w:type="dxa"/>
          </w:tcPr>
          <w:p w:rsidR="002F1659" w:rsidRDefault="002F1659" w:rsidP="00193CC9">
            <w:pPr>
              <w:jc w:val="center"/>
            </w:pPr>
            <w:r>
              <w:lastRenderedPageBreak/>
              <w:t>T.C.</w:t>
            </w:r>
          </w:p>
          <w:p w:rsidR="002F1659" w:rsidRDefault="002F1659" w:rsidP="00193CC9">
            <w:pPr>
              <w:jc w:val="center"/>
            </w:pPr>
            <w:r>
              <w:t>ANKARA BÜYÜKŞEHİR</w:t>
            </w:r>
          </w:p>
          <w:p w:rsidR="002F1659" w:rsidRDefault="002F1659" w:rsidP="00193CC9">
            <w:pPr>
              <w:jc w:val="center"/>
            </w:pPr>
            <w:r>
              <w:t>BELEDİYE MECLİSİ</w:t>
            </w:r>
          </w:p>
        </w:tc>
      </w:tr>
    </w:tbl>
    <w:p w:rsidR="002F1659" w:rsidRDefault="002F1659" w:rsidP="002F1659">
      <w:pPr>
        <w:tabs>
          <w:tab w:val="left" w:pos="1935"/>
        </w:tabs>
        <w:jc w:val="both"/>
      </w:pPr>
    </w:p>
    <w:p w:rsidR="002F1659" w:rsidRDefault="002F1659" w:rsidP="002F1659">
      <w:pPr>
        <w:tabs>
          <w:tab w:val="left" w:pos="1935"/>
        </w:tabs>
        <w:jc w:val="both"/>
      </w:pPr>
    </w:p>
    <w:p w:rsidR="002F1659" w:rsidRDefault="002F1659" w:rsidP="002F1659">
      <w:pPr>
        <w:jc w:val="center"/>
      </w:pPr>
      <w:r>
        <w:t>Karar No: 1725</w:t>
      </w:r>
      <w:r>
        <w:tab/>
        <w:t xml:space="preserve">  </w:t>
      </w:r>
      <w:r>
        <w:tab/>
      </w:r>
      <w:r>
        <w:tab/>
      </w:r>
      <w:r>
        <w:tab/>
        <w:t xml:space="preserve">                                                          13.09.2022        </w:t>
      </w:r>
    </w:p>
    <w:p w:rsidR="002F1659" w:rsidRDefault="002F1659" w:rsidP="002F1659">
      <w:pPr>
        <w:jc w:val="center"/>
      </w:pPr>
    </w:p>
    <w:p w:rsidR="002F1659" w:rsidRDefault="002F1659" w:rsidP="002F1659">
      <w:pPr>
        <w:jc w:val="center"/>
      </w:pPr>
      <w:r>
        <w:t>-2-</w:t>
      </w:r>
    </w:p>
    <w:p w:rsidR="002F1659" w:rsidRDefault="002F1659" w:rsidP="002F1659">
      <w:pPr>
        <w:jc w:val="both"/>
      </w:pPr>
    </w:p>
    <w:p w:rsidR="002F1659" w:rsidRDefault="002F1659" w:rsidP="002F1659">
      <w:pPr>
        <w:jc w:val="both"/>
      </w:pPr>
    </w:p>
    <w:p w:rsidR="002F1659" w:rsidRPr="00B81620" w:rsidRDefault="002F1659" w:rsidP="002F1659">
      <w:pPr>
        <w:ind w:firstLine="708"/>
        <w:jc w:val="both"/>
      </w:pPr>
      <w:proofErr w:type="gramStart"/>
      <w:r w:rsidRPr="00B81620">
        <w:t xml:space="preserve">29346/1 sayılı parselin ODTÜ Koruma Amaçlı Uygulama İmar Planı kapsamında kalması nedeniyle konu Çankaya Belediyesi'nin 12.02.2021 gün ve E.27027 sayılı yazısıyla görüş bildirilmesi için Çevre ve Şehircilik Bakanlığı Tabiat Varlıklarını Koruma Genel Müdürlüğüne iletilmiş, 01.04.2021 gün ve E.512099 sayılı yazı ile bahsi geçen plan değişikliğinin </w:t>
      </w:r>
      <w:r>
        <w:t>ilgili</w:t>
      </w:r>
      <w:r w:rsidRPr="00B81620">
        <w:t xml:space="preserve"> Kurum görüşleri ile birlikte iletilmesi halinde incelenebileceğinin bildirildiği, buna göre 26427/5 ve 29346/1 sayılı parsellerde hazırlanan 1/1000 ölçekli UİP ile ilgili olarak mülkiyet sahibi kurumlardan (GÜ, ODTÜ) görüş istendiği,</w:t>
      </w:r>
      <w:proofErr w:type="gramEnd"/>
    </w:p>
    <w:p w:rsidR="002F1659" w:rsidRDefault="002F1659" w:rsidP="002F1659">
      <w:pPr>
        <w:jc w:val="both"/>
      </w:pPr>
    </w:p>
    <w:p w:rsidR="002F1659" w:rsidRPr="00B81620" w:rsidRDefault="002F1659" w:rsidP="002F1659">
      <w:pPr>
        <w:ind w:firstLine="708"/>
        <w:jc w:val="both"/>
      </w:pPr>
      <w:r w:rsidRPr="00B81620">
        <w:t>Gazi Üniversitesi'nin 14.04.2021 gün ve E.74360 sayılı yazısı ile "...üniversitemiz</w:t>
      </w:r>
      <w:r>
        <w:t xml:space="preserve"> </w:t>
      </w:r>
      <w:r w:rsidRPr="00B81620">
        <w:t>parselindeki hissedarlık durumunun ortadan kaldırılarak sınırlarının ve çevre yollarının yeniden düzenlenmesi ve toplam tapu senet yüzölçümünün 150356,21 m</w:t>
      </w:r>
      <w:r w:rsidRPr="00426B75">
        <w:rPr>
          <w:vertAlign w:val="superscript"/>
        </w:rPr>
        <w:t>2</w:t>
      </w:r>
      <w:r w:rsidRPr="00B81620">
        <w:t xml:space="preserve"> olacak şekilde düzenlenmesini içeren plan değişikliği teklifinin tarafımızca uygun olduğuna muvafakat edilmektedir... "dendiği,</w:t>
      </w:r>
    </w:p>
    <w:p w:rsidR="002F1659" w:rsidRPr="00B81620" w:rsidRDefault="002F1659" w:rsidP="002F1659">
      <w:pPr>
        <w:jc w:val="both"/>
      </w:pPr>
    </w:p>
    <w:p w:rsidR="002F1659" w:rsidRPr="00B81620" w:rsidRDefault="002F1659" w:rsidP="002F1659">
      <w:pPr>
        <w:ind w:firstLine="708"/>
        <w:jc w:val="both"/>
      </w:pPr>
      <w:proofErr w:type="gramStart"/>
      <w:r w:rsidRPr="00B81620">
        <w:t>ODTÜ Rektörlüğünün E.39578 sayılı yazısı ile de "...fonksiyonları baki kalmak kaydı ile 26427/5 parsel sayılı taşınmazdaki 393,79 m</w:t>
      </w:r>
      <w:r w:rsidRPr="00426B75">
        <w:rPr>
          <w:vertAlign w:val="superscript"/>
        </w:rPr>
        <w:t>2</w:t>
      </w:r>
      <w:r w:rsidRPr="00B81620">
        <w:t xml:space="preserve"> oranındaki hissemizin bu parselden ayrılarak, 29346/1 parsel sayılı taşınmaza </w:t>
      </w:r>
      <w:proofErr w:type="spellStart"/>
      <w:r w:rsidRPr="00B81620">
        <w:t>tevhid</w:t>
      </w:r>
      <w:proofErr w:type="spellEnd"/>
      <w:r w:rsidRPr="00B81620">
        <w:t xml:space="preserve"> edilmesi ve mevcutta 16229 m</w:t>
      </w:r>
      <w:r w:rsidRPr="00426B75">
        <w:rPr>
          <w:vertAlign w:val="superscript"/>
        </w:rPr>
        <w:t>2</w:t>
      </w:r>
      <w:r>
        <w:t xml:space="preserve"> </w:t>
      </w:r>
      <w:r w:rsidRPr="00B81620">
        <w:t>olan taşınmaz yüz ölçümünün 16622,79 m</w:t>
      </w:r>
      <w:r w:rsidRPr="00426B75">
        <w:rPr>
          <w:vertAlign w:val="superscript"/>
        </w:rPr>
        <w:t>2</w:t>
      </w:r>
      <w:r w:rsidRPr="00B81620">
        <w:t xml:space="preserve"> olarak tescil edilmesine tarafımızca muvafakat edilmektedir... </w:t>
      </w:r>
      <w:proofErr w:type="gramEnd"/>
      <w:r w:rsidRPr="00B81620">
        <w:t>" şeklinde görüş verildiği,</w:t>
      </w:r>
    </w:p>
    <w:p w:rsidR="002F1659" w:rsidRDefault="002F1659" w:rsidP="002F1659">
      <w:pPr>
        <w:jc w:val="both"/>
      </w:pPr>
    </w:p>
    <w:p w:rsidR="002F1659" w:rsidRPr="00B81620" w:rsidRDefault="002F1659" w:rsidP="002F1659">
      <w:pPr>
        <w:ind w:firstLine="708"/>
        <w:jc w:val="both"/>
      </w:pPr>
      <w:r w:rsidRPr="00B81620">
        <w:t>GÜ ve ODTÜ görüşleri doğrultusunda hazırlanan 1/1000 ölçekli UİP değişikliği Çankaya Belediyesinin 18.10.2021 gün ve E.206274 sayılı yazısıyla "...26427/5 sayılı parselin uygulama imar planı, 29346/1 sayılı parselin koruma amaçlı imar planı kapsamında kalması da dikkate alınarak incelenmesi ve gereğinin yapılması... " için tekrar Ankara Valiliği Çevre ve Şehircilik İl Müdürlüğü ile Çevre ve Şehircilik Bakanlığı Tabiat Varlıklarını Koruma Genel Müdürlüğüne iletildiği,</w:t>
      </w:r>
    </w:p>
    <w:p w:rsidR="002F1659" w:rsidRDefault="002F1659" w:rsidP="002F1659">
      <w:pPr>
        <w:jc w:val="both"/>
      </w:pPr>
    </w:p>
    <w:p w:rsidR="002F1659" w:rsidRPr="00B81620" w:rsidRDefault="002F1659" w:rsidP="002F1659">
      <w:pPr>
        <w:ind w:firstLine="708"/>
        <w:jc w:val="both"/>
      </w:pPr>
      <w:r w:rsidRPr="00B81620">
        <w:t>Ankara Valiliği Çevre ve Şehircilik İl Müdürlüğünün 08.11.2021 gün ve E.2158456 sayılı yazıs</w:t>
      </w:r>
      <w:r>
        <w:t>ın</w:t>
      </w:r>
      <w:r w:rsidRPr="00B81620">
        <w:t>da "...söz konusu imar planı değişikliğinin Bakanlığımızca (Tabiat Varlıklarını Koruma Genel Müdürlüğü) değerlendirilmesi..." denildiği,</w:t>
      </w:r>
    </w:p>
    <w:p w:rsidR="002F1659" w:rsidRDefault="002F1659" w:rsidP="002F1659">
      <w:pPr>
        <w:jc w:val="both"/>
      </w:pPr>
    </w:p>
    <w:p w:rsidR="002F1659" w:rsidRPr="00B81620" w:rsidRDefault="002F1659" w:rsidP="002F1659">
      <w:pPr>
        <w:ind w:firstLine="708"/>
        <w:jc w:val="both"/>
      </w:pPr>
      <w:r w:rsidRPr="00B81620">
        <w:t>Çevre, Şehircilik ve İklim Değişikliği Bakanlığı Mekansal Planlama Genel Müdürlüğünün 05.01.2022 gün ve E.2616747 sayılı yazısında "...her ne kadar bahse konu plan teklifinin bir kısmının Bakanlığımızca (</w:t>
      </w:r>
      <w:proofErr w:type="spellStart"/>
      <w:r w:rsidRPr="00B81620">
        <w:t>Meksansal</w:t>
      </w:r>
      <w:proofErr w:type="spellEnd"/>
      <w:r w:rsidRPr="00B81620">
        <w:t xml:space="preserve"> Planlama Genel Müdürlüğü) 20.05.2014 tarihinde onaylanan 1/5000 ve 1/1000 ölçekli Koruma Amaçlı İmar Planı Sınırları içerisinde bulunduğu hususu tespit edilmiş olsa </w:t>
      </w:r>
      <w:proofErr w:type="gramStart"/>
      <w:r w:rsidRPr="00B81620">
        <w:t>da ...söz</w:t>
      </w:r>
      <w:proofErr w:type="gramEnd"/>
      <w:r w:rsidRPr="00B81620">
        <w:t xml:space="preserve"> konusu alanın Özel Çevre Koruma Bölgesi ve Doğal Sit Alanı Sınırları içerisinde kalmadığı belirlenmiş olup, bu kapsamda konunun ilgili Belediyelerince değerlendirilmesi... " denildiği hususları tespit edilmiş olup söz konusu 1/1000 ölçekli UİP değişikliğinin Çankaya Belediyesince değerlendirilmesi gündeme geldiğinin belirtildiği,</w:t>
      </w:r>
    </w:p>
    <w:p w:rsidR="002F1659" w:rsidRDefault="002F1659" w:rsidP="002F1659">
      <w:pPr>
        <w:jc w:val="both"/>
      </w:pPr>
    </w:p>
    <w:p w:rsidR="002F1659" w:rsidRDefault="002F1659" w:rsidP="002F1659">
      <w:pPr>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2F1659" w:rsidTr="00193CC9">
        <w:trPr>
          <w:trHeight w:val="1008"/>
        </w:trPr>
        <w:tc>
          <w:tcPr>
            <w:tcW w:w="3510" w:type="dxa"/>
          </w:tcPr>
          <w:p w:rsidR="002F1659" w:rsidRDefault="002F1659" w:rsidP="00193CC9">
            <w:pPr>
              <w:jc w:val="center"/>
            </w:pPr>
            <w:r>
              <w:lastRenderedPageBreak/>
              <w:t>T.C.</w:t>
            </w:r>
          </w:p>
          <w:p w:rsidR="002F1659" w:rsidRDefault="002F1659" w:rsidP="00193CC9">
            <w:pPr>
              <w:jc w:val="center"/>
            </w:pPr>
            <w:r>
              <w:t>ANKARA BÜYÜKŞEHİR</w:t>
            </w:r>
          </w:p>
          <w:p w:rsidR="002F1659" w:rsidRDefault="002F1659" w:rsidP="00193CC9">
            <w:pPr>
              <w:jc w:val="center"/>
            </w:pPr>
            <w:r>
              <w:t>BELEDİYE MECLİSİ</w:t>
            </w:r>
          </w:p>
        </w:tc>
      </w:tr>
    </w:tbl>
    <w:p w:rsidR="002F1659" w:rsidRDefault="002F1659" w:rsidP="002F1659">
      <w:pPr>
        <w:tabs>
          <w:tab w:val="left" w:pos="1935"/>
        </w:tabs>
        <w:jc w:val="both"/>
      </w:pPr>
    </w:p>
    <w:p w:rsidR="002F1659" w:rsidRDefault="002F1659" w:rsidP="002F1659">
      <w:pPr>
        <w:tabs>
          <w:tab w:val="left" w:pos="1935"/>
        </w:tabs>
        <w:jc w:val="both"/>
      </w:pPr>
    </w:p>
    <w:p w:rsidR="002F1659" w:rsidRDefault="002F1659" w:rsidP="002F1659">
      <w:pPr>
        <w:jc w:val="center"/>
      </w:pPr>
      <w:r>
        <w:t>Karar No: 1725</w:t>
      </w:r>
      <w:r>
        <w:tab/>
        <w:t xml:space="preserve">  </w:t>
      </w:r>
      <w:r>
        <w:tab/>
      </w:r>
      <w:r>
        <w:tab/>
      </w:r>
      <w:r>
        <w:tab/>
        <w:t xml:space="preserve">                                                       13.09.2022</w:t>
      </w:r>
    </w:p>
    <w:p w:rsidR="002F1659" w:rsidRDefault="002F1659" w:rsidP="002F1659">
      <w:pPr>
        <w:jc w:val="center"/>
      </w:pPr>
      <w:r>
        <w:t xml:space="preserve">        </w:t>
      </w:r>
    </w:p>
    <w:p w:rsidR="002F1659" w:rsidRDefault="002F1659" w:rsidP="002F1659">
      <w:pPr>
        <w:jc w:val="center"/>
      </w:pPr>
      <w:r>
        <w:t>-3-</w:t>
      </w:r>
    </w:p>
    <w:p w:rsidR="002F1659" w:rsidRDefault="002F1659" w:rsidP="002F1659">
      <w:pPr>
        <w:jc w:val="center"/>
      </w:pPr>
    </w:p>
    <w:p w:rsidR="002F1659" w:rsidRDefault="002F1659" w:rsidP="002F1659">
      <w:pPr>
        <w:jc w:val="both"/>
      </w:pPr>
    </w:p>
    <w:p w:rsidR="002F1659" w:rsidRPr="00426B75" w:rsidRDefault="002F1659" w:rsidP="002F1659">
      <w:pPr>
        <w:ind w:firstLine="708"/>
        <w:jc w:val="both"/>
        <w:rPr>
          <w:b/>
        </w:rPr>
      </w:pPr>
      <w:r w:rsidRPr="00426B75">
        <w:rPr>
          <w:b/>
        </w:rPr>
        <w:t>Plan Teklifi ve Açıklama Raporunda;</w:t>
      </w:r>
    </w:p>
    <w:p w:rsidR="002F1659" w:rsidRPr="00B81620" w:rsidRDefault="002F1659" w:rsidP="002F1659">
      <w:pPr>
        <w:ind w:firstLine="708"/>
        <w:jc w:val="both"/>
      </w:pPr>
      <w:proofErr w:type="gramStart"/>
      <w:r w:rsidRPr="00B81620">
        <w:t xml:space="preserve">26427/5 ve 29346/1 sayılı parsellerde mülkiyet durumları dikkate alınarak, parsel sınırlarında değişiklik yapılmış olup Gazi Üniversitesi mülkiyetinde kalacak olan Gazi Üniversitesi </w:t>
      </w:r>
      <w:proofErr w:type="spellStart"/>
      <w:r w:rsidRPr="00B81620">
        <w:t>Kampüsü</w:t>
      </w:r>
      <w:proofErr w:type="spellEnd"/>
      <w:r w:rsidRPr="00B81620">
        <w:t xml:space="preserve"> olarak planlanan parsel 150.356,21 m</w:t>
      </w:r>
      <w:r w:rsidRPr="00426B75">
        <w:rPr>
          <w:vertAlign w:val="superscript"/>
        </w:rPr>
        <w:t>2</w:t>
      </w:r>
      <w:r w:rsidRPr="00B81620">
        <w:t xml:space="preserve"> büyüklüğünde, ODTÜ mülkiyetinde kalacak olan ODTÜ Açık Spor Alanı olarak planlanan parsel ise 16.622,79 m</w:t>
      </w:r>
      <w:r w:rsidRPr="00426B75">
        <w:rPr>
          <w:vertAlign w:val="superscript"/>
        </w:rPr>
        <w:t>2</w:t>
      </w:r>
      <w:r w:rsidRPr="00B81620">
        <w:t xml:space="preserve"> olarak düzenlendiği,</w:t>
      </w:r>
      <w:proofErr w:type="gramEnd"/>
    </w:p>
    <w:p w:rsidR="002F1659" w:rsidRDefault="002F1659" w:rsidP="002F1659">
      <w:pPr>
        <w:jc w:val="both"/>
      </w:pPr>
    </w:p>
    <w:p w:rsidR="002F1659" w:rsidRPr="00B81620" w:rsidRDefault="002F1659" w:rsidP="002F1659">
      <w:pPr>
        <w:ind w:firstLine="708"/>
        <w:jc w:val="both"/>
      </w:pPr>
      <w:r w:rsidRPr="00B81620">
        <w:t xml:space="preserve">Diğer bir ifade </w:t>
      </w:r>
      <w:proofErr w:type="gramStart"/>
      <w:r w:rsidRPr="00B81620">
        <w:t>ile;</w:t>
      </w:r>
      <w:proofErr w:type="gramEnd"/>
      <w:r w:rsidRPr="00B81620">
        <w:t xml:space="preserve"> Gazi Üniversitesi </w:t>
      </w:r>
      <w:proofErr w:type="spellStart"/>
      <w:r w:rsidRPr="00B81620">
        <w:t>Kampüs</w:t>
      </w:r>
      <w:proofErr w:type="spellEnd"/>
      <w:r w:rsidRPr="00B81620">
        <w:t xml:space="preserve"> Alanı kullanımlı 26427/ 5 sayılı parseldeki ODTÜ mülkiyetindeki 393,79 m</w:t>
      </w:r>
      <w:r w:rsidRPr="00426B75">
        <w:rPr>
          <w:vertAlign w:val="superscript"/>
        </w:rPr>
        <w:t>2</w:t>
      </w:r>
      <w:r w:rsidRPr="00B81620">
        <w:t xml:space="preserve"> </w:t>
      </w:r>
      <w:proofErr w:type="spellStart"/>
      <w:r w:rsidRPr="00B81620">
        <w:t>lik</w:t>
      </w:r>
      <w:proofErr w:type="spellEnd"/>
      <w:r w:rsidRPr="00B81620">
        <w:t xml:space="preserve"> kısım eksiltilerek 150.356,21 m</w:t>
      </w:r>
      <w:r w:rsidRPr="00426B75">
        <w:rPr>
          <w:vertAlign w:val="superscript"/>
        </w:rPr>
        <w:t>2</w:t>
      </w:r>
      <w:r w:rsidRPr="00B81620">
        <w:t xml:space="preserve"> olacak şekilde, ODTÜ Açık Spor Tesisi Alanı kullanımlı 29346/1 sayılı parselde 393.79 m</w:t>
      </w:r>
      <w:r w:rsidRPr="00426B75">
        <w:rPr>
          <w:vertAlign w:val="superscript"/>
        </w:rPr>
        <w:t>2</w:t>
      </w:r>
      <w:r w:rsidRPr="00B81620">
        <w:t xml:space="preserve"> artırılarak 16.622,79 m</w:t>
      </w:r>
      <w:r w:rsidRPr="00426B75">
        <w:rPr>
          <w:vertAlign w:val="superscript"/>
        </w:rPr>
        <w:t>2</w:t>
      </w:r>
      <w:r w:rsidRPr="00B81620">
        <w:t xml:space="preserve"> olacak şekilde düzenlendiği,</w:t>
      </w:r>
    </w:p>
    <w:p w:rsidR="002F1659" w:rsidRDefault="002F1659" w:rsidP="002F1659">
      <w:pPr>
        <w:jc w:val="both"/>
      </w:pPr>
    </w:p>
    <w:p w:rsidR="002F1659" w:rsidRPr="00B81620" w:rsidRDefault="002F1659" w:rsidP="002F1659">
      <w:pPr>
        <w:ind w:firstLine="708"/>
        <w:jc w:val="both"/>
      </w:pPr>
      <w:r w:rsidRPr="00B81620">
        <w:t>Mevcut planda yaklaşık büyüklüğü 3197 m</w:t>
      </w:r>
      <w:r w:rsidRPr="00426B75">
        <w:rPr>
          <w:vertAlign w:val="superscript"/>
        </w:rPr>
        <w:t>2</w:t>
      </w:r>
      <w:r w:rsidRPr="00B81620">
        <w:t xml:space="preserve"> olan park alanı ve 2846 m</w:t>
      </w:r>
      <w:r w:rsidRPr="00426B75">
        <w:rPr>
          <w:vertAlign w:val="superscript"/>
        </w:rPr>
        <w:t>2</w:t>
      </w:r>
      <w:r w:rsidRPr="00B81620">
        <w:t xml:space="preserve"> olan yol birleştirilerek Gazi Üniversitesi </w:t>
      </w:r>
      <w:proofErr w:type="spellStart"/>
      <w:r w:rsidRPr="00B81620">
        <w:t>Kampüsü</w:t>
      </w:r>
      <w:proofErr w:type="spellEnd"/>
      <w:r w:rsidRPr="00B81620">
        <w:t xml:space="preserve"> parselinin kuzeyinde yaklaşık 2020 m</w:t>
      </w:r>
      <w:r w:rsidRPr="00426B75">
        <w:rPr>
          <w:vertAlign w:val="superscript"/>
        </w:rPr>
        <w:t>2</w:t>
      </w:r>
      <w:r w:rsidRPr="00B81620">
        <w:t xml:space="preserve"> büyüklüğünde park alanı olarak düzenlendiği,</w:t>
      </w:r>
    </w:p>
    <w:p w:rsidR="002F1659" w:rsidRDefault="002F1659" w:rsidP="002F1659">
      <w:pPr>
        <w:jc w:val="both"/>
      </w:pPr>
    </w:p>
    <w:p w:rsidR="002F1659" w:rsidRPr="00B81620" w:rsidRDefault="002F1659" w:rsidP="002F1659">
      <w:pPr>
        <w:ind w:firstLine="708"/>
        <w:jc w:val="both"/>
      </w:pPr>
      <w:r w:rsidRPr="00B81620">
        <w:t>26427/5 sayılı parselin kuzeyindeki yol 18 metre ve doğusundaki yol da 15 metre olarak güzergâhıyla birlikte yeniden düzenlendiği,</w:t>
      </w:r>
    </w:p>
    <w:p w:rsidR="002F1659" w:rsidRDefault="002F1659" w:rsidP="002F1659">
      <w:pPr>
        <w:jc w:val="both"/>
      </w:pPr>
    </w:p>
    <w:p w:rsidR="002F1659" w:rsidRPr="00B81620" w:rsidRDefault="002F1659" w:rsidP="002F1659">
      <w:pPr>
        <w:ind w:firstLine="708"/>
        <w:jc w:val="both"/>
      </w:pPr>
      <w:r w:rsidRPr="00B81620">
        <w:t>Hali hazırda Çankaya Belediyesi ile Gazi Üniversitesi arasında yapılan protokol gereği kullanılan ancak 26427/5 sayılı parsel içinde kalan alan yol, hizmet verdiği alan içerisinde ulaşım sistemini destekleyecek nitelikte kullanılması sebebiyle, planlı hale getirildiği,</w:t>
      </w:r>
    </w:p>
    <w:p w:rsidR="002F1659" w:rsidRDefault="002F1659" w:rsidP="002F1659">
      <w:pPr>
        <w:jc w:val="both"/>
      </w:pPr>
    </w:p>
    <w:p w:rsidR="002F1659" w:rsidRPr="00B81620" w:rsidRDefault="002F1659" w:rsidP="002F1659">
      <w:pPr>
        <w:ind w:firstLine="708"/>
        <w:jc w:val="both"/>
      </w:pPr>
      <w:r w:rsidRPr="00B81620">
        <w:t xml:space="preserve">Ayrıca 20.02.2020 gün ve 31045 sayılı Resmi Gazetede yayımlanan 7221 sayılı Coğrafi Bilgi Sistemleri ile Bazı Kanmalarda Değişiklik Yapılması Hakkında Kanun ile 3194 sayılı İmar Kanununun çeşitli maddelerinin yanı sıra 8. maddesinin (b) fıkrasına "...imar planlarında bina yüksekliklerinin serbest olarak belirlenemeyeceği... " hükmü eklenmiş olması nedeniyle </w:t>
      </w:r>
      <w:proofErr w:type="spellStart"/>
      <w:proofErr w:type="gramStart"/>
      <w:r w:rsidRPr="00B81620">
        <w:t>Hmax</w:t>
      </w:r>
      <w:proofErr w:type="spellEnd"/>
      <w:r w:rsidRPr="00B81620">
        <w:t>:Serbest</w:t>
      </w:r>
      <w:proofErr w:type="gramEnd"/>
      <w:r w:rsidRPr="00B81620">
        <w:t xml:space="preserve"> olarak tanımlı parsellerde, imar planlarında değişiklik ve revizyon yapılarak bina yüksekliklerinin belirlenmesinin gerekli olduğundan bahisle yapı yüksekliği serbest olarak tanımlı olan 26427/5 sayılı parselde bina yüksekliğinin de belirlenmesinin gündeme geldiği tespit edilmiş ve bu nedenle bu parselde </w:t>
      </w:r>
      <w:proofErr w:type="spellStart"/>
      <w:r w:rsidRPr="00B81620">
        <w:t>Yençok</w:t>
      </w:r>
      <w:proofErr w:type="spellEnd"/>
      <w:r w:rsidRPr="00B81620">
        <w:t>= 10 kat olarak belirlendiği,</w:t>
      </w:r>
    </w:p>
    <w:p w:rsidR="002F1659" w:rsidRPr="00B81620" w:rsidRDefault="002F1659" w:rsidP="002F1659">
      <w:pPr>
        <w:jc w:val="both"/>
      </w:pPr>
    </w:p>
    <w:p w:rsidR="002F1659" w:rsidRPr="00B81620" w:rsidRDefault="002F1659" w:rsidP="002F1659">
      <w:pPr>
        <w:ind w:firstLine="708"/>
        <w:jc w:val="both"/>
      </w:pPr>
      <w:r w:rsidRPr="00B81620">
        <w:t>ODTÜ mülkiyetindeki 29346/1 sayılı parselde bulunan ODTÜ Açık Spor Tesisi Alanının ise yapılaşma koşullarında herhangi bir değişiklik yapılmamış olup ODTÜ Koruma Amaçlı Uygulama İmar Planındaki yapılaşma koşullan aynen korunduğu,</w:t>
      </w:r>
    </w:p>
    <w:p w:rsidR="002F1659" w:rsidRPr="00B81620" w:rsidRDefault="002F1659" w:rsidP="002F1659">
      <w:pPr>
        <w:ind w:firstLine="708"/>
        <w:jc w:val="both"/>
      </w:pPr>
      <w:r w:rsidRPr="00B81620">
        <w:t>Söz konusu plan değişikliğine ilişkin;</w:t>
      </w:r>
    </w:p>
    <w:p w:rsidR="002F1659" w:rsidRPr="00B81620" w:rsidRDefault="002F1659" w:rsidP="002F1659">
      <w:pPr>
        <w:ind w:firstLine="708"/>
        <w:jc w:val="both"/>
      </w:pPr>
      <w:r w:rsidRPr="00B81620">
        <w:t>"1.+0.00 kotu bina giriş kotudur. İstenildiğinde binalar tabi zeminden kotlandırılabilir. Tabii zeminden kotlandırılması halinde +0.00 kotunu kabule İmar ve Şehircilik Müdürlüğü yetkilidir.</w:t>
      </w:r>
    </w:p>
    <w:p w:rsidR="002F1659" w:rsidRDefault="002F1659" w:rsidP="002F1659">
      <w:pPr>
        <w:ind w:firstLine="708"/>
        <w:jc w:val="both"/>
      </w:pPr>
      <w:r w:rsidRPr="00B81620">
        <w:t>2. Parsel bazında laboratuara dayalı sondajlı zemin ve temel etüdü yapılmadan mimari proje onayı yapılamaz. Doğal afet tehlikeleri, kitle hareketleri ve yüksek eğim açısından yapılaşma öncesi ve esnasında gerekli önlemler alınmadan yapı ruhsatı verilemez.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7"/>
      </w:tblGrid>
      <w:tr w:rsidR="002F1659" w:rsidTr="002F1659">
        <w:trPr>
          <w:trHeight w:val="1008"/>
        </w:trPr>
        <w:tc>
          <w:tcPr>
            <w:tcW w:w="3457" w:type="dxa"/>
          </w:tcPr>
          <w:p w:rsidR="002F1659" w:rsidRDefault="002F1659" w:rsidP="00193CC9">
            <w:pPr>
              <w:jc w:val="center"/>
            </w:pPr>
            <w:r>
              <w:lastRenderedPageBreak/>
              <w:t>T.C.</w:t>
            </w:r>
          </w:p>
          <w:p w:rsidR="002F1659" w:rsidRDefault="002F1659" w:rsidP="00193CC9">
            <w:pPr>
              <w:jc w:val="center"/>
            </w:pPr>
            <w:r>
              <w:t>ANKARA BÜYÜKŞEHİR</w:t>
            </w:r>
          </w:p>
          <w:p w:rsidR="002F1659" w:rsidRDefault="002F1659" w:rsidP="00193CC9">
            <w:pPr>
              <w:jc w:val="center"/>
            </w:pPr>
            <w:r>
              <w:t>BELEDİYE MECLİSİ</w:t>
            </w:r>
          </w:p>
        </w:tc>
      </w:tr>
    </w:tbl>
    <w:p w:rsidR="002F1659" w:rsidRDefault="002F1659" w:rsidP="002F1659">
      <w:pPr>
        <w:tabs>
          <w:tab w:val="left" w:pos="1935"/>
        </w:tabs>
        <w:jc w:val="both"/>
      </w:pPr>
    </w:p>
    <w:p w:rsidR="002F1659" w:rsidRDefault="002F1659" w:rsidP="002F1659">
      <w:pPr>
        <w:jc w:val="center"/>
      </w:pPr>
      <w:r>
        <w:t>Karar No: 1725</w:t>
      </w:r>
      <w:r>
        <w:tab/>
        <w:t xml:space="preserve">  </w:t>
      </w:r>
      <w:r>
        <w:tab/>
      </w:r>
      <w:r>
        <w:tab/>
      </w:r>
      <w:r>
        <w:tab/>
        <w:t xml:space="preserve">                                                          13.09.2022        </w:t>
      </w:r>
    </w:p>
    <w:p w:rsidR="002F1659" w:rsidRDefault="002F1659" w:rsidP="002F1659">
      <w:pPr>
        <w:jc w:val="center"/>
      </w:pPr>
    </w:p>
    <w:p w:rsidR="002F1659" w:rsidRDefault="002F1659" w:rsidP="002F1659">
      <w:pPr>
        <w:jc w:val="center"/>
      </w:pPr>
      <w:r>
        <w:t>-4-</w:t>
      </w:r>
    </w:p>
    <w:p w:rsidR="002F1659" w:rsidRDefault="002F1659" w:rsidP="002F1659">
      <w:pPr>
        <w:ind w:firstLine="708"/>
        <w:jc w:val="both"/>
      </w:pPr>
    </w:p>
    <w:p w:rsidR="002F1659" w:rsidRPr="00B81620" w:rsidRDefault="002F1659" w:rsidP="002F1659">
      <w:pPr>
        <w:ind w:firstLine="708"/>
        <w:jc w:val="both"/>
      </w:pPr>
    </w:p>
    <w:p w:rsidR="002F1659" w:rsidRPr="00B81620" w:rsidRDefault="002F1659" w:rsidP="002F1659">
      <w:pPr>
        <w:ind w:firstLine="708"/>
        <w:jc w:val="both"/>
      </w:pPr>
      <w:r w:rsidRPr="00B81620">
        <w:t>3 .+2.00 m.yi aşan kazı ve dolguyu kabule İmar ve Şehircilik Müdürlüğü yetkilidir</w:t>
      </w:r>
    </w:p>
    <w:p w:rsidR="002F1659" w:rsidRPr="00B81620" w:rsidRDefault="002F1659" w:rsidP="002F1659">
      <w:pPr>
        <w:ind w:firstLine="708"/>
        <w:jc w:val="both"/>
      </w:pPr>
      <w:r w:rsidRPr="00B81620">
        <w:t>4.50.00 m.lik yoldan giriş çıkış yapılamaz.</w:t>
      </w:r>
    </w:p>
    <w:p w:rsidR="002F1659" w:rsidRPr="00B81620" w:rsidRDefault="002F1659" w:rsidP="002F1659">
      <w:pPr>
        <w:ind w:firstLine="708"/>
        <w:jc w:val="both"/>
      </w:pPr>
      <w:r w:rsidRPr="00B81620">
        <w:t>5.50.00 m. mesafedeki yapı yaklaşma sını</w:t>
      </w:r>
      <w:r>
        <w:t>rı</w:t>
      </w:r>
      <w:r w:rsidRPr="00B81620">
        <w:t xml:space="preserve"> içerisi ağaçlandırılacak alan olup, bu alanda parsel içi servis, yaya yolla</w:t>
      </w:r>
      <w:r>
        <w:t>rı</w:t>
      </w:r>
      <w:r w:rsidRPr="00B81620">
        <w:t xml:space="preserve"> ve açık spor alanla</w:t>
      </w:r>
      <w:r>
        <w:t>rı</w:t>
      </w:r>
      <w:r w:rsidRPr="00B81620">
        <w:t xml:space="preserve"> düzenleneb</w:t>
      </w:r>
      <w:r>
        <w:t>il</w:t>
      </w:r>
      <w:r w:rsidRPr="00B81620">
        <w:t>ir.</w:t>
      </w:r>
    </w:p>
    <w:p w:rsidR="002F1659" w:rsidRPr="00B81620" w:rsidRDefault="002F1659" w:rsidP="002F1659">
      <w:pPr>
        <w:ind w:firstLine="708"/>
        <w:jc w:val="both"/>
      </w:pPr>
      <w:r>
        <w:t>6</w:t>
      </w:r>
      <w:r w:rsidRPr="00B81620">
        <w:t>.Yapı yaklaşma sınırla</w:t>
      </w:r>
      <w:r>
        <w:t>rı</w:t>
      </w:r>
      <w:r w:rsidRPr="00B81620">
        <w:t xml:space="preserve"> dışında nizamiye, da</w:t>
      </w:r>
      <w:r>
        <w:t>nı</w:t>
      </w:r>
      <w:r w:rsidRPr="00B81620">
        <w:t>şma, giriş kontrol binası, bekçi kulübesi gibi güvenlik amaçlı tesisler yapılabilir.</w:t>
      </w:r>
    </w:p>
    <w:p w:rsidR="002F1659" w:rsidRPr="00B81620" w:rsidRDefault="002F1659" w:rsidP="002F1659">
      <w:pPr>
        <w:ind w:firstLine="708"/>
        <w:jc w:val="both"/>
      </w:pPr>
      <w:r w:rsidRPr="00B81620">
        <w:t xml:space="preserve">7.26427 ada 5 sayılı parsel Gazi Üniversitesi </w:t>
      </w:r>
      <w:proofErr w:type="spellStart"/>
      <w:r w:rsidRPr="00B81620">
        <w:t>kampüs</w:t>
      </w:r>
      <w:proofErr w:type="spellEnd"/>
      <w:r w:rsidRPr="00B81620">
        <w:t xml:space="preserve"> alanı olup 150.356.21 m</w:t>
      </w:r>
      <w:r w:rsidRPr="00426B75">
        <w:rPr>
          <w:vertAlign w:val="superscript"/>
        </w:rPr>
        <w:t>2</w:t>
      </w:r>
      <w:r w:rsidRPr="00B81620">
        <w:t xml:space="preserve"> olarak düzenlenecektir, bu parselde Emsal= 1.00, </w:t>
      </w:r>
      <w:proofErr w:type="spellStart"/>
      <w:r w:rsidRPr="00B81620">
        <w:t>Yençok</w:t>
      </w:r>
      <w:proofErr w:type="spellEnd"/>
      <w:r w:rsidRPr="00B81620">
        <w:t>= 10 kattır.</w:t>
      </w:r>
    </w:p>
    <w:p w:rsidR="002F1659" w:rsidRPr="00B81620" w:rsidRDefault="002F1659" w:rsidP="002F1659">
      <w:pPr>
        <w:ind w:firstLine="708"/>
        <w:jc w:val="both"/>
      </w:pPr>
      <w:r w:rsidRPr="00B81620">
        <w:t xml:space="preserve">-Eğitim amaçlı yapılacak kitleler arası mesafeyi kabule </w:t>
      </w:r>
      <w:r>
        <w:t>İ</w:t>
      </w:r>
      <w:r w:rsidRPr="00B81620">
        <w:t>mar ve Şehircilik Müdürlüğü yetkilidir.</w:t>
      </w:r>
    </w:p>
    <w:p w:rsidR="002F1659" w:rsidRPr="00B81620" w:rsidRDefault="002F1659" w:rsidP="002F1659">
      <w:pPr>
        <w:ind w:firstLine="708"/>
        <w:jc w:val="both"/>
      </w:pPr>
      <w:r w:rsidRPr="00B81620">
        <w:t>-Lojman yer alabilir. Lojman binaları ile eğitim tesisleri arasında yüksek kitlenin h/2 si kadar mesafe bırakılacaktır. Lojmanların inşaat alanı toplam inşaat alanının 0.05 ini geçemez.</w:t>
      </w:r>
    </w:p>
    <w:p w:rsidR="002F1659" w:rsidRPr="00B81620" w:rsidRDefault="002F1659" w:rsidP="002F1659">
      <w:pPr>
        <w:ind w:firstLine="708"/>
        <w:jc w:val="both"/>
      </w:pPr>
      <w:r w:rsidRPr="00B81620">
        <w:t>-Teshin merkezi ve otopark katla</w:t>
      </w:r>
      <w:r>
        <w:t>rı</w:t>
      </w:r>
      <w:r w:rsidRPr="00B81620">
        <w:t xml:space="preserve"> inşaat alanı hesabına dâhil değildir.</w:t>
      </w:r>
    </w:p>
    <w:p w:rsidR="002F1659" w:rsidRPr="00B81620" w:rsidRDefault="002F1659" w:rsidP="002F1659">
      <w:pPr>
        <w:ind w:firstLine="708"/>
        <w:jc w:val="both"/>
      </w:pPr>
      <w:r w:rsidRPr="00B81620">
        <w:t>-Otopark ve trafo ihtiyacı parsel içinde karşılanacaktır.</w:t>
      </w:r>
    </w:p>
    <w:p w:rsidR="002F1659" w:rsidRPr="00B81620" w:rsidRDefault="002F1659" w:rsidP="002F1659">
      <w:pPr>
        <w:ind w:firstLine="708"/>
        <w:jc w:val="both"/>
      </w:pPr>
      <w:r w:rsidRPr="00B81620">
        <w:t>-Modül halinde büyüyen eğitim ve sosyal tesis yapılan iç bağlantıla</w:t>
      </w:r>
      <w:r>
        <w:t>rı</w:t>
      </w:r>
      <w:r w:rsidRPr="00B81620">
        <w:t xml:space="preserve"> sağlamak şartıyla binalar arası mesafe şartı aranmadan yapılabilir.</w:t>
      </w:r>
    </w:p>
    <w:p w:rsidR="002F1659" w:rsidRPr="00B81620" w:rsidRDefault="002F1659" w:rsidP="002F1659">
      <w:pPr>
        <w:ind w:firstLine="708"/>
        <w:jc w:val="both"/>
      </w:pPr>
      <w:r w:rsidRPr="00B81620">
        <w:t>-Zemin katlar+1.50 m. de tesis edilebilir.</w:t>
      </w:r>
    </w:p>
    <w:p w:rsidR="002F1659" w:rsidRPr="00B81620" w:rsidRDefault="002F1659" w:rsidP="002F1659">
      <w:pPr>
        <w:ind w:firstLine="708"/>
        <w:jc w:val="both"/>
      </w:pPr>
      <w:r w:rsidRPr="00B81620">
        <w:t>-Bahçe düzenlemesini kabule İmar ve Şehircilik Müdürlüğü yetkilidir.</w:t>
      </w:r>
    </w:p>
    <w:p w:rsidR="002F1659" w:rsidRPr="00B81620" w:rsidRDefault="002F1659" w:rsidP="002F1659">
      <w:pPr>
        <w:ind w:firstLine="708"/>
        <w:jc w:val="both"/>
      </w:pPr>
      <w:r w:rsidRPr="00B81620">
        <w:t>8.29346 ada 1 sayılı parsel ODTÜ Açık Spor Tesisi Alanı olup 16.622,79 m</w:t>
      </w:r>
      <w:r w:rsidRPr="00426B75">
        <w:rPr>
          <w:vertAlign w:val="superscript"/>
        </w:rPr>
        <w:t>2</w:t>
      </w:r>
      <w:r w:rsidRPr="00B81620">
        <w:t xml:space="preserve"> olarak düzenlenecektir. Bu parselde açık spor tesisleri ile sökülüp takılabilir nitelikte gölgelikler, büfeler, </w:t>
      </w:r>
      <w:proofErr w:type="spellStart"/>
      <w:r w:rsidRPr="00B81620">
        <w:t>wc</w:t>
      </w:r>
      <w:proofErr w:type="spellEnd"/>
      <w:r w:rsidRPr="00B81620">
        <w:t xml:space="preserve"> ve soyunma odala</w:t>
      </w:r>
      <w:r>
        <w:t>rı</w:t>
      </w:r>
      <w:r w:rsidRPr="00B81620">
        <w:t xml:space="preserve"> yer alabilir."</w:t>
      </w:r>
    </w:p>
    <w:p w:rsidR="002F1659" w:rsidRPr="00B81620" w:rsidRDefault="002F1659" w:rsidP="002F1659">
      <w:pPr>
        <w:ind w:firstLine="708"/>
        <w:jc w:val="both"/>
      </w:pPr>
      <w:r w:rsidRPr="00B81620">
        <w:t>Şeklinde 8 adet hüküm bulunduğu,</w:t>
      </w:r>
      <w:r>
        <w:t xml:space="preserve"> a</w:t>
      </w:r>
      <w:r w:rsidRPr="00B81620">
        <w:t>nlaşıl</w:t>
      </w:r>
      <w:r>
        <w:t>dığı,</w:t>
      </w:r>
    </w:p>
    <w:p w:rsidR="002F1659" w:rsidRPr="00426B75" w:rsidRDefault="002F1659" w:rsidP="002F1659">
      <w:pPr>
        <w:ind w:firstLine="708"/>
        <w:jc w:val="both"/>
        <w:rPr>
          <w:b/>
        </w:rPr>
      </w:pPr>
      <w:r>
        <w:rPr>
          <w:b/>
        </w:rPr>
        <w:t>Başkanlığımızca y</w:t>
      </w:r>
      <w:r w:rsidRPr="00426B75">
        <w:rPr>
          <w:b/>
        </w:rPr>
        <w:t>apılan değerlendirmede;</w:t>
      </w:r>
    </w:p>
    <w:p w:rsidR="002F1659" w:rsidRPr="00B81620" w:rsidRDefault="002F1659" w:rsidP="002F1659">
      <w:pPr>
        <w:ind w:firstLine="708"/>
        <w:jc w:val="both"/>
      </w:pPr>
      <w:r w:rsidRPr="00B81620">
        <w:t>Söz konusu alana ilişkin kurum görüşleri ile parsellerin yüzölçümlerinin değiştirildiği,</w:t>
      </w:r>
    </w:p>
    <w:p w:rsidR="002F1659" w:rsidRPr="00B81620" w:rsidRDefault="002F1659" w:rsidP="002F1659">
      <w:pPr>
        <w:ind w:firstLine="708"/>
        <w:jc w:val="both"/>
      </w:pPr>
      <w:r w:rsidRPr="00B81620">
        <w:t xml:space="preserve">7 </w:t>
      </w:r>
      <w:proofErr w:type="spellStart"/>
      <w:r w:rsidRPr="00B81620">
        <w:t>nolu</w:t>
      </w:r>
      <w:proofErr w:type="spellEnd"/>
      <w:r w:rsidRPr="00B81620">
        <w:t xml:space="preserve"> plan notunun 2. Maddesinde bahsi geçen ' Lojman binaları ile eğitim tesisleri arasında yüksek kitlenin h/2 si kadar mesafe bırakılacaktır. " Şeklindeki hükümde h/2 mesafe şartının ABB İmar Yönetmeliği çerçevesinde değerlendirildiğinde aykı</w:t>
      </w:r>
      <w:r>
        <w:t>rı</w:t>
      </w:r>
      <w:r w:rsidRPr="00B81620">
        <w:t>lık teşkil ettiği,</w:t>
      </w:r>
    </w:p>
    <w:p w:rsidR="002F1659" w:rsidRPr="00B81620" w:rsidRDefault="002F1659" w:rsidP="002F1659">
      <w:pPr>
        <w:ind w:firstLine="708"/>
        <w:jc w:val="both"/>
      </w:pPr>
      <w:r w:rsidRPr="00B81620">
        <w:t xml:space="preserve">7 </w:t>
      </w:r>
      <w:proofErr w:type="spellStart"/>
      <w:r w:rsidRPr="00B81620">
        <w:t>nolu</w:t>
      </w:r>
      <w:proofErr w:type="spellEnd"/>
      <w:r w:rsidRPr="00B81620">
        <w:t xml:space="preserve"> plan notunun 3. Maddesinde bahsi geçen "Teshin merkezi ve otopark katları inşaat alanı hesabına dâhil değildir. " Hükmünün ekstra inşaat ala</w:t>
      </w:r>
      <w:r>
        <w:t>nı</w:t>
      </w:r>
      <w:r w:rsidRPr="00B81620">
        <w:t xml:space="preserve"> getirmesinden mütevellit kaldı</w:t>
      </w:r>
      <w:r>
        <w:t>rı</w:t>
      </w:r>
      <w:r w:rsidRPr="00B81620">
        <w:t>lması gerektiği,</w:t>
      </w:r>
    </w:p>
    <w:p w:rsidR="002F1659" w:rsidRPr="00B81620" w:rsidRDefault="002F1659" w:rsidP="002F1659">
      <w:pPr>
        <w:ind w:firstLine="708"/>
        <w:jc w:val="both"/>
      </w:pPr>
      <w:r w:rsidRPr="00B81620">
        <w:t xml:space="preserve">7 </w:t>
      </w:r>
      <w:proofErr w:type="spellStart"/>
      <w:r w:rsidRPr="00B81620">
        <w:t>nolu</w:t>
      </w:r>
      <w:proofErr w:type="spellEnd"/>
      <w:r w:rsidRPr="00B81620">
        <w:t xml:space="preserve"> plan notunun 5. Maddesinde bahsi geçen "Modül halinde büyüyen eğitim ve sosyal tesis yapıları iç bağlantıları sağlamak şartıyla binalar arası mesafe şartı aranmadan yapılabilir. " şeklindeki hükmün imar mevzuatı ve ilgili yönetmeliklere aykı</w:t>
      </w:r>
      <w:r>
        <w:t>rı</w:t>
      </w:r>
      <w:r w:rsidRPr="00B81620">
        <w:t>lık teşkil ettiği,</w:t>
      </w:r>
    </w:p>
    <w:p w:rsidR="002F1659" w:rsidRPr="00B81620" w:rsidRDefault="002F1659" w:rsidP="002F1659">
      <w:pPr>
        <w:jc w:val="both"/>
      </w:pPr>
    </w:p>
    <w:p w:rsidR="000C1B9B" w:rsidRDefault="002F1659" w:rsidP="002F1659">
      <w:pPr>
        <w:ind w:firstLine="708"/>
        <w:jc w:val="both"/>
      </w:pPr>
      <w:r w:rsidRPr="00B81620">
        <w:t xml:space="preserve">Çankaya İlçesi </w:t>
      </w:r>
      <w:proofErr w:type="spellStart"/>
      <w:r w:rsidRPr="00B81620">
        <w:t>Çukurambar</w:t>
      </w:r>
      <w:proofErr w:type="spellEnd"/>
      <w:r w:rsidRPr="00B81620">
        <w:t xml:space="preserve"> Mahallesi 26427/5 ve 29346/1 ada parsellerde 1/1000 ölçekli uygulama imar plan değişikliğinin </w:t>
      </w:r>
      <w:r w:rsidRPr="00D670F3">
        <w:t>“</w:t>
      </w:r>
      <w:proofErr w:type="spellStart"/>
      <w:r w:rsidRPr="00D670F3">
        <w:t>onayı”</w:t>
      </w:r>
      <w:r>
        <w:t>na</w:t>
      </w:r>
      <w:proofErr w:type="spellEnd"/>
      <w:r w:rsidRPr="00D670F3">
        <w:t xml:space="preserve"> </w:t>
      </w:r>
      <w:r w:rsidR="00591B6F" w:rsidRPr="00953D18">
        <w:t xml:space="preserve">ilişkin </w:t>
      </w:r>
      <w:r w:rsidR="000C1B9B">
        <w:t>İmar ve Bayındırlık</w:t>
      </w:r>
      <w:r w:rsidR="007934E8" w:rsidRPr="00953D18">
        <w:t xml:space="preserve"> </w:t>
      </w:r>
      <w:r w:rsidR="00953D18" w:rsidRPr="00953D18">
        <w:t>Komisyonu Raporu</w:t>
      </w:r>
      <w:r w:rsidR="008B1CE0">
        <w:t xml:space="preserve"> </w:t>
      </w:r>
      <w:r w:rsidR="00106D3D">
        <w:t xml:space="preserve">oylanarak </w:t>
      </w:r>
      <w:r w:rsidR="00953D18" w:rsidRPr="00953D18">
        <w:t>oy</w:t>
      </w:r>
      <w:r w:rsidR="00D65AD0">
        <w:t>birliği</w:t>
      </w:r>
      <w:r w:rsidR="0018191C">
        <w:t xml:space="preserve"> </w:t>
      </w:r>
      <w:r w:rsidR="00953D18" w:rsidRPr="00953D18">
        <w:t>ile kabul edildi.</w:t>
      </w:r>
    </w:p>
    <w:tbl>
      <w:tblPr>
        <w:tblStyle w:val="TabloKlavuzu"/>
        <w:tblW w:w="95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27"/>
        <w:gridCol w:w="222"/>
        <w:gridCol w:w="222"/>
      </w:tblGrid>
      <w:tr w:rsidR="002844A5" w:rsidTr="00967F26">
        <w:trPr>
          <w:trHeight w:val="594"/>
          <w:jc w:val="center"/>
        </w:trPr>
        <w:tc>
          <w:tcPr>
            <w:tcW w:w="9127" w:type="dxa"/>
          </w:tcPr>
          <w:p w:rsidR="002F1659" w:rsidRDefault="002F1659"/>
          <w:p w:rsidR="002F1659" w:rsidRDefault="002F1659"/>
          <w:p w:rsidR="002F1659" w:rsidRDefault="002F1659"/>
          <w:tbl>
            <w:tblPr>
              <w:tblW w:w="9356" w:type="dxa"/>
              <w:jc w:val="center"/>
              <w:tblLook w:val="04A0"/>
            </w:tblPr>
            <w:tblGrid>
              <w:gridCol w:w="3147"/>
              <w:gridCol w:w="3147"/>
              <w:gridCol w:w="3062"/>
            </w:tblGrid>
            <w:tr w:rsidR="00816908" w:rsidTr="009C2AD6">
              <w:trPr>
                <w:trHeight w:val="594"/>
                <w:jc w:val="center"/>
              </w:trPr>
              <w:tc>
                <w:tcPr>
                  <w:tcW w:w="3147" w:type="dxa"/>
                  <w:hideMark/>
                </w:tcPr>
                <w:p w:rsidR="00816908" w:rsidRDefault="00816908" w:rsidP="009C2AD6">
                  <w:pPr>
                    <w:autoSpaceDE w:val="0"/>
                    <w:autoSpaceDN w:val="0"/>
                    <w:adjustRightInd w:val="0"/>
                    <w:jc w:val="center"/>
                    <w:rPr>
                      <w:color w:val="000000"/>
                    </w:rPr>
                  </w:pPr>
                  <w:r>
                    <w:rPr>
                      <w:color w:val="000000"/>
                    </w:rPr>
                    <w:t>Fatih ÜNAL</w:t>
                  </w:r>
                </w:p>
                <w:p w:rsidR="00816908" w:rsidRDefault="00816908" w:rsidP="009C2AD6">
                  <w:pPr>
                    <w:autoSpaceDE w:val="0"/>
                    <w:autoSpaceDN w:val="0"/>
                    <w:adjustRightInd w:val="0"/>
                    <w:jc w:val="center"/>
                    <w:rPr>
                      <w:color w:val="000000"/>
                    </w:rPr>
                  </w:pPr>
                  <w:r>
                    <w:rPr>
                      <w:color w:val="000000"/>
                    </w:rPr>
                    <w:t>Meclis 1. Başkan V.</w:t>
                  </w:r>
                </w:p>
              </w:tc>
              <w:tc>
                <w:tcPr>
                  <w:tcW w:w="3147" w:type="dxa"/>
                  <w:vAlign w:val="center"/>
                  <w:hideMark/>
                </w:tcPr>
                <w:p w:rsidR="00816908" w:rsidRDefault="000C1B9B" w:rsidP="009C2AD6">
                  <w:pPr>
                    <w:autoSpaceDE w:val="0"/>
                    <w:autoSpaceDN w:val="0"/>
                    <w:adjustRightInd w:val="0"/>
                    <w:jc w:val="center"/>
                    <w:rPr>
                      <w:color w:val="000000"/>
                    </w:rPr>
                  </w:pPr>
                  <w:r>
                    <w:rPr>
                      <w:color w:val="000000"/>
                    </w:rPr>
                    <w:t>Harun ÖZTÜRK</w:t>
                  </w:r>
                </w:p>
                <w:p w:rsidR="00816908" w:rsidRDefault="00816908" w:rsidP="009C2AD6">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hideMark/>
                </w:tcPr>
                <w:p w:rsidR="00816908" w:rsidRDefault="00CD6A06" w:rsidP="009C2AD6">
                  <w:pPr>
                    <w:tabs>
                      <w:tab w:val="left" w:pos="3268"/>
                    </w:tabs>
                    <w:jc w:val="center"/>
                    <w:rPr>
                      <w:color w:val="000000"/>
                    </w:rPr>
                  </w:pPr>
                  <w:r>
                    <w:rPr>
                      <w:color w:val="000000"/>
                    </w:rPr>
                    <w:t>Naci BAYANLI</w:t>
                  </w:r>
                </w:p>
                <w:p w:rsidR="00816908" w:rsidRDefault="00816908" w:rsidP="009C2AD6">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2844A5" w:rsidRDefault="002844A5" w:rsidP="00C14988">
            <w:pPr>
              <w:autoSpaceDE w:val="0"/>
              <w:autoSpaceDN w:val="0"/>
              <w:adjustRightInd w:val="0"/>
              <w:jc w:val="center"/>
              <w:rPr>
                <w:color w:val="000000"/>
              </w:rPr>
            </w:pPr>
          </w:p>
        </w:tc>
        <w:tc>
          <w:tcPr>
            <w:tcW w:w="222" w:type="dxa"/>
            <w:vAlign w:val="center"/>
          </w:tcPr>
          <w:p w:rsidR="002844A5" w:rsidRDefault="002844A5" w:rsidP="00036310">
            <w:pPr>
              <w:tabs>
                <w:tab w:val="left" w:pos="3268"/>
              </w:tabs>
              <w:jc w:val="center"/>
              <w:rPr>
                <w:color w:val="000000"/>
              </w:rPr>
            </w:pPr>
          </w:p>
        </w:tc>
        <w:tc>
          <w:tcPr>
            <w:tcW w:w="222" w:type="dxa"/>
            <w:vAlign w:val="center"/>
          </w:tcPr>
          <w:p w:rsidR="002844A5" w:rsidRDefault="002844A5" w:rsidP="00036310">
            <w:pPr>
              <w:autoSpaceDE w:val="0"/>
              <w:autoSpaceDN w:val="0"/>
              <w:adjustRightInd w:val="0"/>
              <w:jc w:val="center"/>
              <w:rPr>
                <w:color w:val="000000"/>
              </w:rPr>
            </w:pPr>
          </w:p>
        </w:tc>
      </w:tr>
    </w:tbl>
    <w:p w:rsidR="00D716DA" w:rsidRDefault="00D716DA" w:rsidP="00D716DA">
      <w:pPr>
        <w:tabs>
          <w:tab w:val="center" w:pos="4748"/>
          <w:tab w:val="left" w:pos="5430"/>
        </w:tabs>
        <w:jc w:val="center"/>
      </w:pPr>
    </w:p>
    <w:p w:rsidR="00D716DA" w:rsidRDefault="00D716DA" w:rsidP="00D716DA">
      <w:pPr>
        <w:tabs>
          <w:tab w:val="center" w:pos="4748"/>
          <w:tab w:val="left" w:pos="5430"/>
        </w:tabs>
        <w:jc w:val="center"/>
      </w:pPr>
      <w:r>
        <w:lastRenderedPageBreak/>
        <w:t>T.C.</w:t>
      </w:r>
    </w:p>
    <w:p w:rsidR="00D716DA" w:rsidRDefault="00D716DA" w:rsidP="00D716DA">
      <w:pPr>
        <w:jc w:val="center"/>
      </w:pPr>
      <w:r>
        <w:t>ANKARA BÜYÜKŞEHİR BELEDİYE MECLİSİ</w:t>
      </w:r>
    </w:p>
    <w:p w:rsidR="00D716DA" w:rsidRDefault="00D716DA" w:rsidP="00D716DA">
      <w:pPr>
        <w:jc w:val="center"/>
      </w:pPr>
      <w:r>
        <w:t>İmar ve Bayındırlık Komisyonu Raporu</w:t>
      </w:r>
    </w:p>
    <w:p w:rsidR="00D716DA" w:rsidRDefault="00D716DA" w:rsidP="00D716DA"/>
    <w:p w:rsidR="00D716DA" w:rsidRDefault="00D716DA" w:rsidP="00D716DA">
      <w:r>
        <w:t xml:space="preserve">Rapor No: 359  </w:t>
      </w:r>
      <w:r>
        <w:tab/>
        <w:t xml:space="preserve">                 </w:t>
      </w:r>
      <w:r>
        <w:tab/>
      </w:r>
      <w:r>
        <w:tab/>
        <w:t xml:space="preserve">         </w:t>
      </w:r>
      <w:r>
        <w:tab/>
      </w:r>
      <w:r>
        <w:tab/>
        <w:t xml:space="preserve">                     </w:t>
      </w:r>
      <w:r>
        <w:tab/>
        <w:t xml:space="preserve">               26.08.2022</w:t>
      </w:r>
    </w:p>
    <w:p w:rsidR="00D716DA" w:rsidRDefault="00D716DA" w:rsidP="00D716DA"/>
    <w:p w:rsidR="00D716DA" w:rsidRDefault="00D716DA" w:rsidP="00D716DA">
      <w:pPr>
        <w:jc w:val="center"/>
      </w:pPr>
      <w:r>
        <w:t>BÜYÜKŞEHİR BELEDİYE MECLİSİ BAŞKANLIĞINA</w:t>
      </w:r>
    </w:p>
    <w:p w:rsidR="00D716DA" w:rsidRDefault="00D716DA" w:rsidP="00D716DA"/>
    <w:p w:rsidR="00D716DA" w:rsidRDefault="00D716DA" w:rsidP="00D716DA">
      <w:pPr>
        <w:jc w:val="center"/>
      </w:pPr>
    </w:p>
    <w:p w:rsidR="00D716DA" w:rsidRPr="0054037C" w:rsidRDefault="00D716DA" w:rsidP="00D716DA">
      <w:pPr>
        <w:ind w:firstLine="709"/>
        <w:jc w:val="both"/>
      </w:pPr>
      <w:r>
        <w:t xml:space="preserve">Çankaya İlçesi </w:t>
      </w:r>
      <w:proofErr w:type="spellStart"/>
      <w:r>
        <w:t>Çukurambar</w:t>
      </w:r>
      <w:proofErr w:type="spellEnd"/>
      <w:r>
        <w:t xml:space="preserve"> Mahallesi 26427/5 ve 29346/1 ada parsellerde 1/1000 ölçekli uygulama imar plan değişikliğine </w:t>
      </w:r>
      <w:r w:rsidRPr="0054037C">
        <w:t xml:space="preserve">ilişkin Büyükşehir Belediye Meclisinin </w:t>
      </w:r>
      <w:r>
        <w:t>12.</w:t>
      </w:r>
      <w:r w:rsidRPr="0054037C">
        <w:t>0</w:t>
      </w:r>
      <w:r>
        <w:t>8</w:t>
      </w:r>
      <w:r w:rsidRPr="0054037C">
        <w:t xml:space="preserve">.2022 tarih ve </w:t>
      </w:r>
      <w:r>
        <w:t>14</w:t>
      </w:r>
      <w:r w:rsidRPr="0054037C">
        <w:t>. gündem maddesi olarak komisyonumuza havale edilen dosya incelendi.</w:t>
      </w:r>
    </w:p>
    <w:p w:rsidR="00D716DA" w:rsidRPr="0054037C" w:rsidRDefault="00D716DA" w:rsidP="00D716DA">
      <w:pPr>
        <w:ind w:firstLine="709"/>
        <w:jc w:val="both"/>
      </w:pPr>
    </w:p>
    <w:p w:rsidR="00D716DA" w:rsidRPr="00B81620" w:rsidRDefault="00D716DA" w:rsidP="00D716DA">
      <w:pPr>
        <w:ind w:firstLine="708"/>
        <w:jc w:val="both"/>
      </w:pPr>
      <w:r w:rsidRPr="00B81620">
        <w:t>Komisyonumuzca yapılan incelemeler neticesinde; Çankaya Belediye Başkanlığı Yazı İşleri Md.'nün 07.03.2022 tarihli ve 24622402-050.01.04.01.01- E.329466 sayılı yazısı</w:t>
      </w:r>
      <w:r>
        <w:t xml:space="preserve"> </w:t>
      </w:r>
      <w:r w:rsidRPr="00B81620">
        <w:t xml:space="preserve">ve ekleri </w:t>
      </w:r>
      <w:proofErr w:type="gramStart"/>
      <w:r w:rsidRPr="00B81620">
        <w:t>ile,</w:t>
      </w:r>
      <w:proofErr w:type="gramEnd"/>
      <w:r w:rsidRPr="00B81620">
        <w:t xml:space="preserve"> Çankaya İlçesi </w:t>
      </w:r>
      <w:proofErr w:type="spellStart"/>
      <w:r w:rsidRPr="00B81620">
        <w:t>Çukurambar</w:t>
      </w:r>
      <w:proofErr w:type="spellEnd"/>
      <w:r w:rsidRPr="00B81620">
        <w:t xml:space="preserve"> Mahallesi 26427/5 ve 29346/1 sayılı parsellere ilişkin 1/1000 ölçekli İmar Planı Değişikliği Çankaya Belediye Meclisinin 02.03.2022 tarih ve 163 sayılı kara</w:t>
      </w:r>
      <w:r>
        <w:t>rı</w:t>
      </w:r>
      <w:r w:rsidRPr="00B81620">
        <w:t xml:space="preserve"> ile uygun görülerek 5216 Sayılı Kanun uyarınca </w:t>
      </w:r>
      <w:r>
        <w:t>İmar ve Şehircilik Dairesi Başkanlığına sunulduğu,</w:t>
      </w:r>
    </w:p>
    <w:p w:rsidR="00D716DA" w:rsidRDefault="00D716DA" w:rsidP="00D716DA">
      <w:pPr>
        <w:jc w:val="both"/>
      </w:pPr>
    </w:p>
    <w:p w:rsidR="00D716DA" w:rsidRPr="00426B75" w:rsidRDefault="00D716DA" w:rsidP="00D716DA">
      <w:pPr>
        <w:ind w:firstLine="708"/>
        <w:jc w:val="both"/>
        <w:rPr>
          <w:b/>
        </w:rPr>
      </w:pPr>
      <w:r w:rsidRPr="00426B75">
        <w:rPr>
          <w:b/>
        </w:rPr>
        <w:t>Yapılan incelemede;</w:t>
      </w:r>
    </w:p>
    <w:p w:rsidR="00D716DA" w:rsidRPr="00426B75" w:rsidRDefault="00D716DA" w:rsidP="00D716DA">
      <w:pPr>
        <w:ind w:firstLine="708"/>
        <w:jc w:val="both"/>
        <w:rPr>
          <w:b/>
        </w:rPr>
      </w:pPr>
      <w:r w:rsidRPr="00426B75">
        <w:rPr>
          <w:b/>
        </w:rPr>
        <w:t>Teklife Konu Alanın Mülkiyet Ve Mevcut İmar Durumunun;</w:t>
      </w:r>
    </w:p>
    <w:p w:rsidR="00D716DA" w:rsidRDefault="00D716DA" w:rsidP="00D716DA">
      <w:pPr>
        <w:ind w:firstLine="708"/>
        <w:jc w:val="both"/>
      </w:pPr>
      <w:r w:rsidRPr="00B81620">
        <w:t>Çankaya Belediye Başkanlığı Yazı İşleri Md.'nün 07.03.2022 tarihli ve 24622402-050.01.04.01.01- E.329466 sayılı yazısı</w:t>
      </w:r>
      <w:r>
        <w:t xml:space="preserve"> </w:t>
      </w:r>
      <w:r w:rsidRPr="00B81620">
        <w:t>eki Gazi Üniversitesi Yapı İşleri ve Teknik Dairesi Başkanlığı'n</w:t>
      </w:r>
      <w:r>
        <w:t>ın</w:t>
      </w:r>
      <w:r w:rsidRPr="00B81620">
        <w:t xml:space="preserve"> 08.09.2020 gün ve E.20796 sayılı yazısı </w:t>
      </w:r>
      <w:proofErr w:type="gramStart"/>
      <w:r w:rsidRPr="00B81620">
        <w:t>ile;</w:t>
      </w:r>
      <w:proofErr w:type="gramEnd"/>
      <w:r w:rsidRPr="00B81620">
        <w:t xml:space="preserve"> 150.750 m</w:t>
      </w:r>
      <w:r w:rsidRPr="00B81620">
        <w:rPr>
          <w:vertAlign w:val="superscript"/>
        </w:rPr>
        <w:t>2</w:t>
      </w:r>
      <w:r w:rsidRPr="00B81620">
        <w:t xml:space="preserve"> yüzölçümlü </w:t>
      </w:r>
      <w:proofErr w:type="spellStart"/>
      <w:r w:rsidRPr="00B81620">
        <w:t>Çukurambar</w:t>
      </w:r>
      <w:proofErr w:type="spellEnd"/>
      <w:r w:rsidRPr="00B81620">
        <w:t xml:space="preserve"> Mahallesi 26427/5 sayılı parselde üniversitenin ihtiyaçları doğrultusunda, eğitim faaliyetlerinin yürütülmesi amacıyla yapılaşmanın planlandığı, 150.356,21 m</w:t>
      </w:r>
      <w:r w:rsidRPr="00B81620">
        <w:rPr>
          <w:vertAlign w:val="superscript"/>
        </w:rPr>
        <w:t>2</w:t>
      </w:r>
      <w:r>
        <w:t xml:space="preserve"> </w:t>
      </w:r>
      <w:r w:rsidRPr="00B81620">
        <w:t>sinin Gazi Üniversitesi mülkiyetinde, 393,79 m</w:t>
      </w:r>
      <w:r w:rsidRPr="00B81620">
        <w:rPr>
          <w:vertAlign w:val="superscript"/>
        </w:rPr>
        <w:t>2</w:t>
      </w:r>
      <w:r w:rsidRPr="00B81620">
        <w:t xml:space="preserve"> sinin ise Ortadoğu Teknik Üniversitesi mülkiyetinde olduğu, Çankaya Belediyesi taralından faaliyetleri sürdürülen "</w:t>
      </w:r>
      <w:proofErr w:type="spellStart"/>
      <w:r w:rsidRPr="00B81620">
        <w:t>Çansera</w:t>
      </w:r>
      <w:proofErr w:type="spellEnd"/>
      <w:r w:rsidRPr="00B81620">
        <w:t xml:space="preserve"> Rekreasyon Ala</w:t>
      </w:r>
      <w:r>
        <w:t>nı</w:t>
      </w:r>
      <w:r w:rsidRPr="00B81620">
        <w:t xml:space="preserve"> ve Kent Bahçesi"nin (yeni adıyla Uğur Mumcu Parkı olan alan) ulaşım sorununun giderilmesi amacıyla, kurumlar arasında (Çankaya Belediyesi ile Gazi Üniversitesi Rektörlüğü) yapılan protokol ile 26427/5 sayılı parselin batı tarafında 20.00 m. genişliğinde 195.00 m. uzunluğunda yaklaşık 3900 m</w:t>
      </w:r>
      <w:r w:rsidRPr="00B81620">
        <w:rPr>
          <w:vertAlign w:val="superscript"/>
        </w:rPr>
        <w:t>2</w:t>
      </w:r>
      <w:r w:rsidRPr="00B81620">
        <w:t>.</w:t>
      </w:r>
      <w:proofErr w:type="spellStart"/>
      <w:r w:rsidRPr="00B81620">
        <w:t>lik</w:t>
      </w:r>
      <w:proofErr w:type="spellEnd"/>
      <w:r w:rsidRPr="00B81620">
        <w:t xml:space="preserve"> bir alanın hali hazırda yol olarak kullanıldığı, ancak bu alanın planlı olmadığı ve halen Üniversite mülkiyetinde bulunduğu ifade edilerek 26427/5 sayılı parselde bulunan 393,79 m</w:t>
      </w:r>
      <w:r w:rsidRPr="00B81620">
        <w:rPr>
          <w:vertAlign w:val="superscript"/>
        </w:rPr>
        <w:t>2</w:t>
      </w:r>
      <w:r w:rsidRPr="00B81620">
        <w:t xml:space="preserve"> </w:t>
      </w:r>
      <w:proofErr w:type="spellStart"/>
      <w:r w:rsidRPr="00B81620">
        <w:t>lik</w:t>
      </w:r>
      <w:proofErr w:type="spellEnd"/>
      <w:r w:rsidRPr="00B81620">
        <w:t xml:space="preserve"> ODTÜ mülkiyetinin ifraz/</w:t>
      </w:r>
      <w:proofErr w:type="spellStart"/>
      <w:r w:rsidRPr="00B81620">
        <w:t>tevhid</w:t>
      </w:r>
      <w:proofErr w:type="spellEnd"/>
      <w:r w:rsidRPr="00B81620">
        <w:t xml:space="preserve"> yoluyla aynı bölge içerisinde bulunan yine mülkiyeti ODTÜ'ne ait olan 29346 ada 1 sayılı parselde verilmesi, yol olarak kullanılan yaklaşık 3900 m</w:t>
      </w:r>
      <w:r w:rsidRPr="00B81620">
        <w:rPr>
          <w:vertAlign w:val="superscript"/>
        </w:rPr>
        <w:t>2</w:t>
      </w:r>
      <w:r>
        <w:rPr>
          <w:vertAlign w:val="superscript"/>
        </w:rPr>
        <w:t xml:space="preserve"> </w:t>
      </w:r>
      <w:proofErr w:type="spellStart"/>
      <w:r w:rsidRPr="00B81620">
        <w:t>lik</w:t>
      </w:r>
      <w:proofErr w:type="spellEnd"/>
      <w:r w:rsidRPr="00B81620">
        <w:t xml:space="preserve"> alanın da Çankaya Belediyesi kullanımında olan yakın çevrede bulunan kamusal alanlar ile çözümlenmesi konusunda gereğinin yapılması istendiğinin belirtildiği,</w:t>
      </w:r>
    </w:p>
    <w:p w:rsidR="00D716DA" w:rsidRPr="00B81620" w:rsidRDefault="00D716DA" w:rsidP="00D716DA">
      <w:pPr>
        <w:ind w:firstLine="708"/>
        <w:jc w:val="both"/>
      </w:pPr>
      <w:r w:rsidRPr="00B81620">
        <w:t>26427/5 sayılı parselin, Çankaya Belediye Meclisinin 30.12.1997/379 sayılı kara</w:t>
      </w:r>
      <w:r>
        <w:t>rı</w:t>
      </w:r>
      <w:r w:rsidRPr="00B81620">
        <w:t xml:space="preserve"> ile uygun görülen, Ankara Büyükşehir Belediye Başkanlığınca da 25.02.1998 tarihinde onaylanan 1/1000 ölçekli uygulama imar planı ve 81178 </w:t>
      </w:r>
      <w:proofErr w:type="spellStart"/>
      <w:r w:rsidRPr="00B81620">
        <w:t>nolu</w:t>
      </w:r>
      <w:proofErr w:type="spellEnd"/>
      <w:r w:rsidRPr="00B81620">
        <w:t xml:space="preserve"> parselasyon planı kapsamında "Gazi Üniversitesi </w:t>
      </w:r>
      <w:proofErr w:type="spellStart"/>
      <w:r w:rsidRPr="00B81620">
        <w:t>Kampüs</w:t>
      </w:r>
      <w:proofErr w:type="spellEnd"/>
      <w:r w:rsidRPr="00B81620">
        <w:t xml:space="preserve"> Alanı" kullanımında kaldığı, Emsal:1.00, </w:t>
      </w:r>
      <w:proofErr w:type="spellStart"/>
      <w:proofErr w:type="gramStart"/>
      <w:r w:rsidRPr="00B81620">
        <w:t>Hmax</w:t>
      </w:r>
      <w:proofErr w:type="spellEnd"/>
      <w:r w:rsidRPr="00B81620">
        <w:t>:Serbest</w:t>
      </w:r>
      <w:proofErr w:type="gramEnd"/>
      <w:r w:rsidRPr="00B81620">
        <w:t xml:space="preserve"> olacak şekilde yapılaşma koşullarının olduğu, 150.750 m</w:t>
      </w:r>
      <w:r w:rsidRPr="00B81620">
        <w:rPr>
          <w:vertAlign w:val="superscript"/>
        </w:rPr>
        <w:t>2</w:t>
      </w:r>
      <w:r w:rsidRPr="00B81620">
        <w:t xml:space="preserve"> yüzölçümlü söz konusu parselin 150,356,21 m</w:t>
      </w:r>
      <w:r w:rsidRPr="00B81620">
        <w:rPr>
          <w:vertAlign w:val="superscript"/>
        </w:rPr>
        <w:t>2</w:t>
      </w:r>
      <w:r w:rsidRPr="00B81620">
        <w:t xml:space="preserve"> sinin Gazi Üniversitesi, 393,79 m</w:t>
      </w:r>
      <w:r w:rsidRPr="00B81620">
        <w:rPr>
          <w:vertAlign w:val="superscript"/>
        </w:rPr>
        <w:t>2</w:t>
      </w:r>
      <w:r w:rsidRPr="00B81620">
        <w:t xml:space="preserve"> sinin Ortadoğu Teknik Üniversitesi mülkiyetinde olduğu, yuka</w:t>
      </w:r>
      <w:r>
        <w:t>rı</w:t>
      </w:r>
      <w:r w:rsidRPr="00B81620">
        <w:t xml:space="preserve">da </w:t>
      </w:r>
      <w:proofErr w:type="gramStart"/>
      <w:r w:rsidRPr="00B81620">
        <w:t>bahsedilen</w:t>
      </w:r>
      <w:proofErr w:type="gramEnd"/>
      <w:r w:rsidRPr="00B81620">
        <w:t xml:space="preserve"> "</w:t>
      </w:r>
      <w:proofErr w:type="spellStart"/>
      <w:r w:rsidRPr="00B81620">
        <w:t>Çansera</w:t>
      </w:r>
      <w:proofErr w:type="spellEnd"/>
      <w:r w:rsidRPr="00B81620">
        <w:t xml:space="preserve"> Rekreasyon Alanı ve Kent Bahçesi" alanın (Uğur Mumcu Parkı), yine bu plan kapsamında "Park ve Rekreasyon Ala</w:t>
      </w:r>
      <w:r>
        <w:t>nı</w:t>
      </w:r>
      <w:r w:rsidRPr="00B81620">
        <w:t xml:space="preserve">" olarak tanımlandığı, 29346/1 sayılı parselin ise, Çevre ve Şehircilik Bakanlığı Mekansal Planlama Genel Müdürlüğünce 20.05.2014 gün ve 7992 sayılı </w:t>
      </w:r>
      <w:proofErr w:type="spellStart"/>
      <w:r w:rsidRPr="00B81620">
        <w:t>OLUR'la</w:t>
      </w:r>
      <w:r>
        <w:t>rı</w:t>
      </w:r>
      <w:proofErr w:type="spellEnd"/>
      <w:r w:rsidRPr="00B81620">
        <w:t xml:space="preserve"> ve Ankara I Numaralı Kültür Varlıkla</w:t>
      </w:r>
      <w:r>
        <w:t>rı</w:t>
      </w:r>
      <w:r w:rsidRPr="00B81620">
        <w:t>nı Koruma Bölge Kurulunun 07.07.2014 gün ve 1605 sayılı kara</w:t>
      </w:r>
      <w:r>
        <w:t>rı</w:t>
      </w:r>
      <w:r w:rsidRPr="00B81620">
        <w:t xml:space="preserve"> ile onaylanan 1/1000 ölçekli " ODTÜ Koruma Amaçlı Uygulama İmar Planı" kapsamında "ODTÜ Açık Spor Tesisi Alanı" olarak ayrıldığı, 16.229 m</w:t>
      </w:r>
      <w:r w:rsidRPr="00426B75">
        <w:rPr>
          <w:vertAlign w:val="superscript"/>
        </w:rPr>
        <w:t>2</w:t>
      </w:r>
      <w:r w:rsidRPr="00B81620">
        <w:t xml:space="preserve"> yüzölçümlü parselin mülkiyetinin ODT</w:t>
      </w:r>
      <w:r>
        <w:t>Ü</w:t>
      </w:r>
      <w:r w:rsidRPr="00B81620">
        <w:t>'ne ait olduğu,</w:t>
      </w:r>
    </w:p>
    <w:p w:rsidR="00D716DA" w:rsidRDefault="00D716DA" w:rsidP="00D716DA">
      <w:pPr>
        <w:jc w:val="both"/>
      </w:pPr>
    </w:p>
    <w:p w:rsidR="00D716DA" w:rsidRDefault="00D716DA" w:rsidP="00D716DA">
      <w:pPr>
        <w:tabs>
          <w:tab w:val="center" w:pos="4748"/>
          <w:tab w:val="left" w:pos="5430"/>
        </w:tabs>
        <w:jc w:val="center"/>
      </w:pPr>
    </w:p>
    <w:p w:rsidR="00D716DA" w:rsidRDefault="00D716DA" w:rsidP="00D716DA">
      <w:pPr>
        <w:tabs>
          <w:tab w:val="center" w:pos="4748"/>
          <w:tab w:val="left" w:pos="5430"/>
        </w:tabs>
        <w:jc w:val="center"/>
      </w:pPr>
      <w:r>
        <w:lastRenderedPageBreak/>
        <w:t>T.C.</w:t>
      </w:r>
    </w:p>
    <w:p w:rsidR="00D716DA" w:rsidRDefault="00D716DA" w:rsidP="00D716DA">
      <w:pPr>
        <w:jc w:val="center"/>
      </w:pPr>
      <w:r>
        <w:t>ANKARA BÜYÜKŞEHİR BELEDİYE MECLİSİ</w:t>
      </w:r>
    </w:p>
    <w:p w:rsidR="00D716DA" w:rsidRDefault="00D716DA" w:rsidP="00D716DA">
      <w:pPr>
        <w:jc w:val="center"/>
      </w:pPr>
      <w:r>
        <w:t>İmar ve Bayındırlık Komisyonu Raporu</w:t>
      </w:r>
    </w:p>
    <w:p w:rsidR="00D716DA" w:rsidRDefault="00D716DA" w:rsidP="00D716DA"/>
    <w:p w:rsidR="00D716DA" w:rsidRDefault="00D716DA" w:rsidP="00D716DA">
      <w:r>
        <w:t xml:space="preserve">Rapor No: 359  </w:t>
      </w:r>
      <w:r>
        <w:tab/>
        <w:t xml:space="preserve">                 </w:t>
      </w:r>
      <w:r>
        <w:tab/>
      </w:r>
      <w:r>
        <w:tab/>
        <w:t xml:space="preserve">         </w:t>
      </w:r>
      <w:r>
        <w:tab/>
      </w:r>
      <w:r>
        <w:tab/>
        <w:t xml:space="preserve">                     </w:t>
      </w:r>
      <w:r>
        <w:tab/>
        <w:t xml:space="preserve">               26.08.2022</w:t>
      </w:r>
    </w:p>
    <w:p w:rsidR="00D716DA" w:rsidRDefault="00D716DA" w:rsidP="00D716DA">
      <w:pPr>
        <w:jc w:val="center"/>
      </w:pPr>
    </w:p>
    <w:p w:rsidR="00D716DA" w:rsidRDefault="00D716DA" w:rsidP="00D716DA">
      <w:pPr>
        <w:jc w:val="center"/>
      </w:pPr>
      <w:r>
        <w:t>-2-</w:t>
      </w:r>
    </w:p>
    <w:p w:rsidR="00D716DA" w:rsidRDefault="00D716DA" w:rsidP="00D716DA">
      <w:pPr>
        <w:jc w:val="both"/>
      </w:pPr>
    </w:p>
    <w:p w:rsidR="00D716DA" w:rsidRPr="00B81620" w:rsidRDefault="00D716DA" w:rsidP="00D716DA">
      <w:pPr>
        <w:ind w:firstLine="708"/>
        <w:jc w:val="both"/>
      </w:pPr>
      <w:proofErr w:type="gramStart"/>
      <w:r w:rsidRPr="00B81620">
        <w:t xml:space="preserve">29346/1 sayılı parselin ODTÜ Koruma Amaçlı Uygulama İmar Planı kapsamında kalması nedeniyle konu Çankaya Belediyesi'nin 12.02.2021 gün ve E.27027 sayılı yazısıyla görüş bildirilmesi için Çevre ve Şehircilik Bakanlığı Tabiat Varlıklarını Koruma Genel Müdürlüğüne iletilmiş, 01.04.2021 gün ve E.512099 sayılı yazı ile bahsi geçen plan değişikliğinin </w:t>
      </w:r>
      <w:r>
        <w:t>ilgili</w:t>
      </w:r>
      <w:r w:rsidRPr="00B81620">
        <w:t xml:space="preserve"> Kurum görüşleri ile birlikte iletilmesi halinde incelenebileceğinin bildirildiği, buna göre 26427/5 ve 29346/1 sayılı parsellerde hazırlanan 1/1000 ölçekli UİP ile ilgili olarak mülkiyet sahibi kurumlardan (GÜ, ODTÜ) görüş istendiği,</w:t>
      </w:r>
      <w:proofErr w:type="gramEnd"/>
    </w:p>
    <w:p w:rsidR="00D716DA" w:rsidRDefault="00D716DA" w:rsidP="00D716DA">
      <w:pPr>
        <w:jc w:val="both"/>
      </w:pPr>
    </w:p>
    <w:p w:rsidR="00D716DA" w:rsidRPr="00B81620" w:rsidRDefault="00D716DA" w:rsidP="00D716DA">
      <w:pPr>
        <w:ind w:firstLine="708"/>
        <w:jc w:val="both"/>
      </w:pPr>
      <w:r w:rsidRPr="00B81620">
        <w:t>Gazi Üniversitesi'nin 14.04.2021 gün ve E.74360 sayılı yazısı ile "...üniversitemiz</w:t>
      </w:r>
      <w:r>
        <w:t xml:space="preserve"> </w:t>
      </w:r>
      <w:r w:rsidRPr="00B81620">
        <w:t>parselindeki hissedarlık durumunun ortadan kaldırılarak sınırlarının ve çevre yollarının yeniden düzenlenmesi ve toplam tapu senet yüzölçümünün 150356,21 m</w:t>
      </w:r>
      <w:r w:rsidRPr="00426B75">
        <w:rPr>
          <w:vertAlign w:val="superscript"/>
        </w:rPr>
        <w:t>2</w:t>
      </w:r>
      <w:r w:rsidRPr="00B81620">
        <w:t xml:space="preserve"> olacak şekilde düzenlenmesini içeren plan değişikliği teklifinin tarafımızca uygun olduğuna muvafakat edilmektedir... "dendiği,</w:t>
      </w:r>
    </w:p>
    <w:p w:rsidR="00D716DA" w:rsidRPr="00B81620" w:rsidRDefault="00D716DA" w:rsidP="00D716DA">
      <w:pPr>
        <w:jc w:val="both"/>
      </w:pPr>
    </w:p>
    <w:p w:rsidR="00D716DA" w:rsidRDefault="00D716DA" w:rsidP="00D716DA">
      <w:pPr>
        <w:ind w:firstLine="708"/>
        <w:jc w:val="both"/>
      </w:pPr>
      <w:proofErr w:type="gramStart"/>
      <w:r w:rsidRPr="00B81620">
        <w:t>ODTÜ Rektörlüğünün E.39578 sayılı yazısı ile de "...fonksiyonları baki kalmak kaydı ile 26427/5 parsel sayılı taşınmazdaki 393,79 m</w:t>
      </w:r>
      <w:r w:rsidRPr="00426B75">
        <w:rPr>
          <w:vertAlign w:val="superscript"/>
        </w:rPr>
        <w:t>2</w:t>
      </w:r>
      <w:r w:rsidRPr="00B81620">
        <w:t xml:space="preserve"> oranındaki hissemizin bu parselden ayrılarak, 29346/1 parsel sayılı taşınmaza </w:t>
      </w:r>
      <w:proofErr w:type="spellStart"/>
      <w:r w:rsidRPr="00B81620">
        <w:t>tevhid</w:t>
      </w:r>
      <w:proofErr w:type="spellEnd"/>
      <w:r w:rsidRPr="00B81620">
        <w:t xml:space="preserve"> edilmesi ve mevcutta 16229 m</w:t>
      </w:r>
      <w:r w:rsidRPr="00426B75">
        <w:rPr>
          <w:vertAlign w:val="superscript"/>
        </w:rPr>
        <w:t>2</w:t>
      </w:r>
      <w:r>
        <w:t xml:space="preserve"> </w:t>
      </w:r>
      <w:r w:rsidRPr="00B81620">
        <w:t>olan taşınmaz yüz ölçümünün 16622,79 m</w:t>
      </w:r>
      <w:r w:rsidRPr="00426B75">
        <w:rPr>
          <w:vertAlign w:val="superscript"/>
        </w:rPr>
        <w:t>2</w:t>
      </w:r>
      <w:r w:rsidRPr="00B81620">
        <w:t xml:space="preserve"> olarak tescil edilmesine tarafımızca muvafakat edilmektedir... </w:t>
      </w:r>
      <w:proofErr w:type="gramEnd"/>
      <w:r w:rsidRPr="00B81620">
        <w:t>" şeklinde görüş verildiği,</w:t>
      </w:r>
    </w:p>
    <w:p w:rsidR="00D716DA" w:rsidRDefault="00D716DA" w:rsidP="00D716DA">
      <w:pPr>
        <w:ind w:firstLine="708"/>
        <w:jc w:val="both"/>
      </w:pPr>
      <w:r w:rsidRPr="00B81620">
        <w:t>GÜ ve ODTÜ görüşleri doğrultusunda hazırlanan 1/1000 ölçekli UİP değişikliği Çankaya Belediyesinin 18.10.2021 gün ve E.206274 sayılı yazısıyla "...26427/5 sayılı parselin uygulama imar planı, 29346/1 sayılı parselin koruma amaçlı imar planı kapsamında kalması da dikkate alınarak incelenmesi ve gereğinin yapılması... " için tekrar Ankara Valiliği Çevre ve Şehircilik İl Müdürlüğü ile Çevre ve Şehircilik Bakanlığı Tabiat Varlıklarını Koruma Genel Müdürlüğüne iletildiği,</w:t>
      </w:r>
    </w:p>
    <w:p w:rsidR="00D716DA" w:rsidRDefault="00D716DA" w:rsidP="00D716DA">
      <w:pPr>
        <w:ind w:firstLine="708"/>
        <w:jc w:val="both"/>
      </w:pPr>
      <w:r w:rsidRPr="00B81620">
        <w:t>Ankara Valiliği Çevre ve Şehircilik İl Müdürlüğünün 08.11.2021 gün ve E.2158456 sayılı yazıs</w:t>
      </w:r>
      <w:r>
        <w:t>ın</w:t>
      </w:r>
      <w:r w:rsidRPr="00B81620">
        <w:t>da "...söz konusu imar planı değişikliğinin Bakanlığımızca (Tabiat Varlıklarını Koruma Genel Müdürlüğü) değerlendirilmesi..." denildiği,</w:t>
      </w:r>
    </w:p>
    <w:p w:rsidR="00D716DA" w:rsidRPr="00B81620" w:rsidRDefault="00D716DA" w:rsidP="00D716DA">
      <w:pPr>
        <w:ind w:firstLine="708"/>
        <w:jc w:val="both"/>
      </w:pPr>
      <w:r w:rsidRPr="00B81620">
        <w:t>Çevre, Şehircilik ve İklim Değişikliği Bakanlığı Mekansal Planlama Genel Müdürlüğünün 05.01.2022 gün ve E.2616747 sayılı yazısında "...her ne kadar bahse konu plan teklifinin bir kısmının Bakanlığımızca (</w:t>
      </w:r>
      <w:proofErr w:type="spellStart"/>
      <w:r w:rsidRPr="00B81620">
        <w:t>Meksansal</w:t>
      </w:r>
      <w:proofErr w:type="spellEnd"/>
      <w:r w:rsidRPr="00B81620">
        <w:t xml:space="preserve"> Planlama Genel Müdürlüğü) 20.05.2014 tarihinde onaylanan 1/5000 ve 1/1000 ölçekli Koruma Amaçlı İmar Planı Sınırları içerisinde bulunduğu hususu tespit edilmiş olsa </w:t>
      </w:r>
      <w:proofErr w:type="gramStart"/>
      <w:r w:rsidRPr="00B81620">
        <w:t>da ...söz</w:t>
      </w:r>
      <w:proofErr w:type="gramEnd"/>
      <w:r w:rsidRPr="00B81620">
        <w:t xml:space="preserve"> konusu alanın Özel Çevre Koruma Bölgesi ve Doğal Sit Alanı Sınırları içerisinde kalmadığı belirlenmiş olup, bu kapsamda konunun ilgili Belediyelerince değerlendirilmesi... " denildiği hususları tespit edilmiş olup söz konusu 1/1000 ölçekli UİP değişikliğinin Çankaya Belediyesince değerlendirilmesi gündeme geldiğinin belirtildiği,</w:t>
      </w:r>
    </w:p>
    <w:p w:rsidR="00D716DA" w:rsidRDefault="00D716DA" w:rsidP="00D716DA">
      <w:pPr>
        <w:jc w:val="both"/>
      </w:pPr>
    </w:p>
    <w:p w:rsidR="00D716DA" w:rsidRPr="00426B75" w:rsidRDefault="00D716DA" w:rsidP="00D716DA">
      <w:pPr>
        <w:ind w:firstLine="708"/>
        <w:jc w:val="both"/>
        <w:rPr>
          <w:b/>
        </w:rPr>
      </w:pPr>
      <w:r w:rsidRPr="00426B75">
        <w:rPr>
          <w:b/>
        </w:rPr>
        <w:t>Plan Teklifi ve Açıklama Raporunda;</w:t>
      </w:r>
    </w:p>
    <w:p w:rsidR="00D716DA" w:rsidRPr="00B81620" w:rsidRDefault="00D716DA" w:rsidP="00D716DA">
      <w:pPr>
        <w:ind w:firstLine="708"/>
        <w:jc w:val="both"/>
      </w:pPr>
      <w:proofErr w:type="gramStart"/>
      <w:r w:rsidRPr="00B81620">
        <w:t xml:space="preserve">26427/5 ve 29346/1 sayılı parsellerde mülkiyet durumları dikkate alınarak, parsel sınırlarında değişiklik yapılmış olup Gazi Üniversitesi mülkiyetinde kalacak olan Gazi Üniversitesi </w:t>
      </w:r>
      <w:proofErr w:type="spellStart"/>
      <w:r w:rsidRPr="00B81620">
        <w:t>Kampüsü</w:t>
      </w:r>
      <w:proofErr w:type="spellEnd"/>
      <w:r w:rsidRPr="00B81620">
        <w:t xml:space="preserve"> olarak planlanan parsel 150.356,21 m</w:t>
      </w:r>
      <w:r w:rsidRPr="00426B75">
        <w:rPr>
          <w:vertAlign w:val="superscript"/>
        </w:rPr>
        <w:t>2</w:t>
      </w:r>
      <w:r w:rsidRPr="00B81620">
        <w:t xml:space="preserve"> büyüklüğünde, ODTÜ mülkiyetinde kalacak olan ODTÜ Açık Spor Alanı olarak planlanan parsel ise 16.622,79 m</w:t>
      </w:r>
      <w:r w:rsidRPr="00426B75">
        <w:rPr>
          <w:vertAlign w:val="superscript"/>
        </w:rPr>
        <w:t>2</w:t>
      </w:r>
      <w:r w:rsidRPr="00B81620">
        <w:t xml:space="preserve"> olarak düzenlendiği,</w:t>
      </w:r>
      <w:proofErr w:type="gramEnd"/>
    </w:p>
    <w:p w:rsidR="00D716DA" w:rsidRDefault="00D716DA" w:rsidP="00D716DA">
      <w:pPr>
        <w:jc w:val="both"/>
      </w:pPr>
    </w:p>
    <w:p w:rsidR="00D716DA" w:rsidRDefault="00D716DA" w:rsidP="00D716DA">
      <w:pPr>
        <w:tabs>
          <w:tab w:val="center" w:pos="4748"/>
          <w:tab w:val="left" w:pos="5430"/>
        </w:tabs>
        <w:jc w:val="center"/>
      </w:pPr>
    </w:p>
    <w:p w:rsidR="00D716DA" w:rsidRDefault="00D716DA" w:rsidP="00D716DA">
      <w:pPr>
        <w:tabs>
          <w:tab w:val="center" w:pos="4748"/>
          <w:tab w:val="left" w:pos="5430"/>
        </w:tabs>
        <w:jc w:val="center"/>
      </w:pPr>
      <w:r>
        <w:lastRenderedPageBreak/>
        <w:t>T.C.</w:t>
      </w:r>
    </w:p>
    <w:p w:rsidR="00D716DA" w:rsidRDefault="00D716DA" w:rsidP="00D716DA">
      <w:pPr>
        <w:jc w:val="center"/>
      </w:pPr>
      <w:r>
        <w:t>ANKARA BÜYÜKŞEHİR BELEDİYE MECLİSİ</w:t>
      </w:r>
    </w:p>
    <w:p w:rsidR="00D716DA" w:rsidRDefault="00D716DA" w:rsidP="00D716DA">
      <w:pPr>
        <w:jc w:val="center"/>
      </w:pPr>
      <w:r>
        <w:t>İmar ve Bayındırlık Komisyonu Raporu</w:t>
      </w:r>
    </w:p>
    <w:p w:rsidR="00D716DA" w:rsidRDefault="00D716DA" w:rsidP="00D716DA"/>
    <w:p w:rsidR="00D716DA" w:rsidRDefault="00D716DA" w:rsidP="00D716DA">
      <w:r>
        <w:t xml:space="preserve">Rapor No: 359  </w:t>
      </w:r>
      <w:r>
        <w:tab/>
        <w:t xml:space="preserve">                 </w:t>
      </w:r>
      <w:r>
        <w:tab/>
      </w:r>
      <w:r>
        <w:tab/>
        <w:t xml:space="preserve">         </w:t>
      </w:r>
      <w:r>
        <w:tab/>
      </w:r>
      <w:r>
        <w:tab/>
        <w:t xml:space="preserve">                     </w:t>
      </w:r>
      <w:r>
        <w:tab/>
        <w:t xml:space="preserve">               26.08.2022</w:t>
      </w:r>
    </w:p>
    <w:p w:rsidR="00D716DA" w:rsidRDefault="00D716DA" w:rsidP="00D716DA">
      <w:pPr>
        <w:jc w:val="center"/>
      </w:pPr>
    </w:p>
    <w:p w:rsidR="00D716DA" w:rsidRDefault="00D716DA" w:rsidP="00D716DA">
      <w:pPr>
        <w:jc w:val="center"/>
      </w:pPr>
      <w:r>
        <w:t>-3-</w:t>
      </w:r>
    </w:p>
    <w:p w:rsidR="00D716DA" w:rsidRDefault="00D716DA" w:rsidP="00D716DA">
      <w:pPr>
        <w:jc w:val="both"/>
      </w:pPr>
    </w:p>
    <w:p w:rsidR="00D716DA" w:rsidRDefault="00D716DA" w:rsidP="00D716DA">
      <w:pPr>
        <w:jc w:val="both"/>
      </w:pPr>
    </w:p>
    <w:p w:rsidR="00D716DA" w:rsidRPr="00B81620" w:rsidRDefault="00D716DA" w:rsidP="00D716DA">
      <w:pPr>
        <w:ind w:firstLine="708"/>
        <w:jc w:val="both"/>
      </w:pPr>
      <w:r w:rsidRPr="00B81620">
        <w:t xml:space="preserve">Diğer bir ifade </w:t>
      </w:r>
      <w:proofErr w:type="gramStart"/>
      <w:r w:rsidRPr="00B81620">
        <w:t>ile;</w:t>
      </w:r>
      <w:proofErr w:type="gramEnd"/>
      <w:r w:rsidRPr="00B81620">
        <w:t xml:space="preserve"> Gazi Üniversitesi </w:t>
      </w:r>
      <w:proofErr w:type="spellStart"/>
      <w:r w:rsidRPr="00B81620">
        <w:t>Kampüs</w:t>
      </w:r>
      <w:proofErr w:type="spellEnd"/>
      <w:r w:rsidRPr="00B81620">
        <w:t xml:space="preserve"> Alanı kullanımlı 26427/ 5 sayılı parseldeki ODTÜ mülkiyetindeki 393,79 m</w:t>
      </w:r>
      <w:r w:rsidRPr="00426B75">
        <w:rPr>
          <w:vertAlign w:val="superscript"/>
        </w:rPr>
        <w:t>2</w:t>
      </w:r>
      <w:r w:rsidRPr="00B81620">
        <w:t xml:space="preserve"> </w:t>
      </w:r>
      <w:proofErr w:type="spellStart"/>
      <w:r w:rsidRPr="00B81620">
        <w:t>lik</w:t>
      </w:r>
      <w:proofErr w:type="spellEnd"/>
      <w:r w:rsidRPr="00B81620">
        <w:t xml:space="preserve"> kısım eksiltilerek 150.356,21 m</w:t>
      </w:r>
      <w:r w:rsidRPr="00426B75">
        <w:rPr>
          <w:vertAlign w:val="superscript"/>
        </w:rPr>
        <w:t>2</w:t>
      </w:r>
      <w:r w:rsidRPr="00B81620">
        <w:t xml:space="preserve"> olacak şekilde, ODTÜ Açık Spor Tesisi Alanı kullanımlı 29346/1 sayılı parselde 393.79 m</w:t>
      </w:r>
      <w:r w:rsidRPr="00426B75">
        <w:rPr>
          <w:vertAlign w:val="superscript"/>
        </w:rPr>
        <w:t>2</w:t>
      </w:r>
      <w:r w:rsidRPr="00B81620">
        <w:t xml:space="preserve"> artırılarak 16.622,79 m</w:t>
      </w:r>
      <w:r w:rsidRPr="00426B75">
        <w:rPr>
          <w:vertAlign w:val="superscript"/>
        </w:rPr>
        <w:t>2</w:t>
      </w:r>
      <w:r w:rsidRPr="00B81620">
        <w:t xml:space="preserve"> olacak şekilde düzenlendiği,</w:t>
      </w:r>
    </w:p>
    <w:p w:rsidR="00D716DA" w:rsidRDefault="00D716DA" w:rsidP="00D716DA">
      <w:pPr>
        <w:jc w:val="both"/>
      </w:pPr>
    </w:p>
    <w:p w:rsidR="00D716DA" w:rsidRPr="00B81620" w:rsidRDefault="00D716DA" w:rsidP="00D716DA">
      <w:pPr>
        <w:ind w:firstLine="708"/>
        <w:jc w:val="both"/>
      </w:pPr>
      <w:r w:rsidRPr="00B81620">
        <w:t>Mevcut planda yaklaşık büyüklüğü 3197 m</w:t>
      </w:r>
      <w:r w:rsidRPr="00426B75">
        <w:rPr>
          <w:vertAlign w:val="superscript"/>
        </w:rPr>
        <w:t>2</w:t>
      </w:r>
      <w:r w:rsidRPr="00B81620">
        <w:t xml:space="preserve"> olan park alanı ve 2846 m</w:t>
      </w:r>
      <w:r w:rsidRPr="00426B75">
        <w:rPr>
          <w:vertAlign w:val="superscript"/>
        </w:rPr>
        <w:t>2</w:t>
      </w:r>
      <w:r w:rsidRPr="00B81620">
        <w:t xml:space="preserve"> olan yol birleştirilerek Gazi Üniversitesi </w:t>
      </w:r>
      <w:proofErr w:type="spellStart"/>
      <w:r w:rsidRPr="00B81620">
        <w:t>Kampüsü</w:t>
      </w:r>
      <w:proofErr w:type="spellEnd"/>
      <w:r w:rsidRPr="00B81620">
        <w:t xml:space="preserve"> parselinin kuzeyinde yaklaşık 2020 m</w:t>
      </w:r>
      <w:r w:rsidRPr="00426B75">
        <w:rPr>
          <w:vertAlign w:val="superscript"/>
        </w:rPr>
        <w:t>2</w:t>
      </w:r>
      <w:r w:rsidRPr="00B81620">
        <w:t xml:space="preserve"> büyüklüğünde park alanı olarak düzenlendiği,</w:t>
      </w:r>
    </w:p>
    <w:p w:rsidR="00D716DA" w:rsidRDefault="00D716DA" w:rsidP="00D716DA">
      <w:pPr>
        <w:jc w:val="both"/>
      </w:pPr>
    </w:p>
    <w:p w:rsidR="00D716DA" w:rsidRPr="00B81620" w:rsidRDefault="00D716DA" w:rsidP="00D716DA">
      <w:pPr>
        <w:ind w:firstLine="708"/>
        <w:jc w:val="both"/>
      </w:pPr>
      <w:r w:rsidRPr="00B81620">
        <w:t>26427/5 sayılı parselin kuzeyindeki yol 18 metre ve doğusundaki yol da 15 metre olarak güzergâhıyla birlikte yeniden düzenlendiği,</w:t>
      </w:r>
    </w:p>
    <w:p w:rsidR="00D716DA" w:rsidRDefault="00D716DA" w:rsidP="00D716DA">
      <w:pPr>
        <w:jc w:val="both"/>
      </w:pPr>
    </w:p>
    <w:p w:rsidR="00D716DA" w:rsidRPr="00B81620" w:rsidRDefault="00D716DA" w:rsidP="00D716DA">
      <w:pPr>
        <w:ind w:firstLine="708"/>
        <w:jc w:val="both"/>
      </w:pPr>
      <w:r w:rsidRPr="00B81620">
        <w:t>Hali hazırda Çankaya Belediyesi ile Gazi Üniversitesi arasında yapılan protokol gereği kullanılan ancak 26427/5 sayılı parsel içinde kalan alan yol, hizmet verdiği alan içerisinde ulaşım sistemini destekleyecek nitelikte kullanılması sebebiyle, planlı hale getirildiği,</w:t>
      </w:r>
    </w:p>
    <w:p w:rsidR="00D716DA" w:rsidRDefault="00D716DA" w:rsidP="00D716DA">
      <w:pPr>
        <w:jc w:val="both"/>
      </w:pPr>
    </w:p>
    <w:p w:rsidR="00D716DA" w:rsidRPr="00B81620" w:rsidRDefault="00D716DA" w:rsidP="00D716DA">
      <w:pPr>
        <w:ind w:firstLine="708"/>
        <w:jc w:val="both"/>
      </w:pPr>
      <w:r w:rsidRPr="00B81620">
        <w:t xml:space="preserve">Ayrıca 20.02.2020 gün ve 31045 sayılı Resmi Gazetede yayımlanan 7221 sayılı Coğrafi Bilgi Sistemleri ile Bazı Kanmalarda Değişiklik Yapılması Hakkında Kanun ile 3194 sayılı İmar Kanununun çeşitli maddelerinin yanı sıra 8. maddesinin (b) fıkrasına "...imar planlarında bina yüksekliklerinin serbest olarak belirlenemeyeceği... " hükmü eklenmiş olması nedeniyle </w:t>
      </w:r>
      <w:proofErr w:type="spellStart"/>
      <w:proofErr w:type="gramStart"/>
      <w:r w:rsidRPr="00B81620">
        <w:t>Hmax</w:t>
      </w:r>
      <w:proofErr w:type="spellEnd"/>
      <w:r w:rsidRPr="00B81620">
        <w:t>:Serbest</w:t>
      </w:r>
      <w:proofErr w:type="gramEnd"/>
      <w:r w:rsidRPr="00B81620">
        <w:t xml:space="preserve"> olarak tanımlı parsellerde, imar planlarında değişiklik ve revizyon yapılarak bina yüksekliklerinin belirlenmesinin gerekli olduğundan bahisle yapı yüksekliği serbest olarak tanımlı olan 26427/5 sayılı parselde bina yüksekliğinin de belirlenmesinin gündeme geldiği tespit edilmiş ve bu nedenle bu parselde </w:t>
      </w:r>
      <w:proofErr w:type="spellStart"/>
      <w:r w:rsidRPr="00B81620">
        <w:t>Yençok</w:t>
      </w:r>
      <w:proofErr w:type="spellEnd"/>
      <w:r w:rsidRPr="00B81620">
        <w:t>= 10 kat olarak belirlendiği,</w:t>
      </w:r>
    </w:p>
    <w:p w:rsidR="00D716DA" w:rsidRPr="00B81620" w:rsidRDefault="00D716DA" w:rsidP="00D716DA">
      <w:pPr>
        <w:jc w:val="both"/>
      </w:pPr>
    </w:p>
    <w:p w:rsidR="00D716DA" w:rsidRPr="00B81620" w:rsidRDefault="00D716DA" w:rsidP="00D716DA">
      <w:pPr>
        <w:ind w:firstLine="708"/>
        <w:jc w:val="both"/>
      </w:pPr>
      <w:r w:rsidRPr="00B81620">
        <w:t>ODTÜ mülkiyetindeki 29346/1 sayılı parselde bulunan ODTÜ Açık Spor Tesisi Alanının ise yapılaşma koşullarında herhangi bir değişiklik yapılmamış olup ODTÜ Koruma Amaçlı Uygulama İmar Planındaki yapılaşma koşullan aynen korunduğu,</w:t>
      </w:r>
    </w:p>
    <w:p w:rsidR="00D716DA" w:rsidRPr="00B81620" w:rsidRDefault="00D716DA" w:rsidP="00D716DA">
      <w:pPr>
        <w:ind w:firstLine="708"/>
        <w:jc w:val="both"/>
      </w:pPr>
      <w:r w:rsidRPr="00B81620">
        <w:t>Söz konusu plan değişikliğine ilişkin;</w:t>
      </w:r>
    </w:p>
    <w:p w:rsidR="00D716DA" w:rsidRPr="00B81620" w:rsidRDefault="00D716DA" w:rsidP="00D716DA">
      <w:pPr>
        <w:ind w:firstLine="708"/>
        <w:jc w:val="both"/>
      </w:pPr>
      <w:r w:rsidRPr="00B81620">
        <w:t>"1.+0.00 kotu bina giriş kotudur. İstenildiğinde binalar tabi zeminden kotlandırılabilir. Tabii zeminden kotlandırılması halinde +0.00 kotunu kabule İmar ve Şehircilik Müdürlüğü yetkilidir.</w:t>
      </w:r>
    </w:p>
    <w:p w:rsidR="00D716DA" w:rsidRPr="00B81620" w:rsidRDefault="00D716DA" w:rsidP="00D716DA">
      <w:pPr>
        <w:ind w:firstLine="708"/>
        <w:jc w:val="both"/>
      </w:pPr>
      <w:r w:rsidRPr="00B81620">
        <w:t>2. Parsel bazında laboratuara dayalı sondajlı zemin ve temel etüdü yapılmadan mimari proje onayı yapılamaz. Doğal afet tehlikeleri, kitle hareketleri ve yüksek eğim açısından yapılaşma öncesi ve esnasında gerekli önlemler alınmadan yapı ruhsatı verilemez.</w:t>
      </w:r>
    </w:p>
    <w:p w:rsidR="00D716DA" w:rsidRPr="00B81620" w:rsidRDefault="00D716DA" w:rsidP="00D716DA">
      <w:pPr>
        <w:ind w:firstLine="708"/>
        <w:jc w:val="both"/>
      </w:pPr>
      <w:r w:rsidRPr="00B81620">
        <w:t>3 .+2.00 m.yi aşan kazı ve dolguyu kabule İmar ve Şehircilik Müdürlüğü yetkilidir</w:t>
      </w:r>
    </w:p>
    <w:p w:rsidR="00D716DA" w:rsidRPr="00B81620" w:rsidRDefault="00D716DA" w:rsidP="00D716DA">
      <w:pPr>
        <w:ind w:firstLine="708"/>
        <w:jc w:val="both"/>
      </w:pPr>
      <w:r w:rsidRPr="00B81620">
        <w:t>4.50.00 m.lik yoldan giriş çıkış yapılamaz.</w:t>
      </w:r>
    </w:p>
    <w:p w:rsidR="00D716DA" w:rsidRPr="00B81620" w:rsidRDefault="00D716DA" w:rsidP="00D716DA">
      <w:pPr>
        <w:ind w:firstLine="708"/>
        <w:jc w:val="both"/>
      </w:pPr>
      <w:r w:rsidRPr="00B81620">
        <w:t>5.50.00 m. mesafedeki yapı yaklaşma sını</w:t>
      </w:r>
      <w:r>
        <w:t>rı</w:t>
      </w:r>
      <w:r w:rsidRPr="00B81620">
        <w:t xml:space="preserve"> içerisi ağaçlandırılacak alan olup, bu alanda parsel içi servis, yaya yolla</w:t>
      </w:r>
      <w:r>
        <w:t>rı</w:t>
      </w:r>
      <w:r w:rsidRPr="00B81620">
        <w:t xml:space="preserve"> ve açık spor alanla</w:t>
      </w:r>
      <w:r>
        <w:t>rı</w:t>
      </w:r>
      <w:r w:rsidRPr="00B81620">
        <w:t xml:space="preserve"> düzenleneb</w:t>
      </w:r>
      <w:r>
        <w:t>il</w:t>
      </w:r>
      <w:r w:rsidRPr="00B81620">
        <w:t>ir.</w:t>
      </w:r>
    </w:p>
    <w:p w:rsidR="00D716DA" w:rsidRPr="00B81620" w:rsidRDefault="00D716DA" w:rsidP="00D716DA">
      <w:pPr>
        <w:ind w:firstLine="708"/>
        <w:jc w:val="both"/>
      </w:pPr>
      <w:r>
        <w:t>6</w:t>
      </w:r>
      <w:r w:rsidRPr="00B81620">
        <w:t>.Yapı yaklaşma sınırla</w:t>
      </w:r>
      <w:r>
        <w:t>rı</w:t>
      </w:r>
      <w:r w:rsidRPr="00B81620">
        <w:t xml:space="preserve"> dışında nizamiye, da</w:t>
      </w:r>
      <w:r>
        <w:t>nı</w:t>
      </w:r>
      <w:r w:rsidRPr="00B81620">
        <w:t>şma, giriş kontrol binası, bekçi kulübesi gibi güvenlik amaçlı tesisler yapılabilir.</w:t>
      </w:r>
    </w:p>
    <w:p w:rsidR="00D716DA" w:rsidRDefault="00D716DA" w:rsidP="00D716DA">
      <w:pPr>
        <w:ind w:firstLine="708"/>
        <w:jc w:val="both"/>
      </w:pPr>
      <w:r w:rsidRPr="00B81620">
        <w:t xml:space="preserve">7.26427 ada 5 sayılı parsel Gazi Üniversitesi </w:t>
      </w:r>
      <w:proofErr w:type="spellStart"/>
      <w:r w:rsidRPr="00B81620">
        <w:t>kampüs</w:t>
      </w:r>
      <w:proofErr w:type="spellEnd"/>
      <w:r w:rsidRPr="00B81620">
        <w:t xml:space="preserve"> alanı olup 150.356.21 m</w:t>
      </w:r>
      <w:r w:rsidRPr="00426B75">
        <w:rPr>
          <w:vertAlign w:val="superscript"/>
        </w:rPr>
        <w:t>2</w:t>
      </w:r>
      <w:r w:rsidRPr="00B81620">
        <w:t xml:space="preserve"> olarak düzenlenecektir, bu parselde Emsal= 1.00, </w:t>
      </w:r>
      <w:proofErr w:type="spellStart"/>
      <w:r w:rsidRPr="00B81620">
        <w:t>Yençok</w:t>
      </w:r>
      <w:proofErr w:type="spellEnd"/>
      <w:r w:rsidRPr="00B81620">
        <w:t>= 10 kattır.</w:t>
      </w:r>
    </w:p>
    <w:p w:rsidR="00D716DA" w:rsidRDefault="00D716DA" w:rsidP="00D716DA">
      <w:pPr>
        <w:tabs>
          <w:tab w:val="center" w:pos="4748"/>
          <w:tab w:val="left" w:pos="5430"/>
        </w:tabs>
        <w:jc w:val="center"/>
      </w:pPr>
    </w:p>
    <w:p w:rsidR="00D716DA" w:rsidRDefault="00D716DA" w:rsidP="00D716DA">
      <w:pPr>
        <w:tabs>
          <w:tab w:val="center" w:pos="4748"/>
          <w:tab w:val="left" w:pos="5430"/>
        </w:tabs>
        <w:jc w:val="center"/>
      </w:pPr>
      <w:r>
        <w:lastRenderedPageBreak/>
        <w:t>T.C.</w:t>
      </w:r>
    </w:p>
    <w:p w:rsidR="00D716DA" w:rsidRDefault="00D716DA" w:rsidP="00D716DA">
      <w:pPr>
        <w:jc w:val="center"/>
      </w:pPr>
      <w:r>
        <w:t>ANKARA BÜYÜKŞEHİR BELEDİYE MECLİSİ</w:t>
      </w:r>
    </w:p>
    <w:p w:rsidR="00D716DA" w:rsidRDefault="00D716DA" w:rsidP="00D716DA">
      <w:pPr>
        <w:jc w:val="center"/>
      </w:pPr>
      <w:r>
        <w:t>İmar ve Bayındırlık Komisyonu Raporu</w:t>
      </w:r>
    </w:p>
    <w:p w:rsidR="00D716DA" w:rsidRDefault="00D716DA" w:rsidP="00D716DA"/>
    <w:p w:rsidR="00D716DA" w:rsidRDefault="00D716DA" w:rsidP="00D716DA">
      <w:r>
        <w:t xml:space="preserve">Rapor No: 359  </w:t>
      </w:r>
      <w:r>
        <w:tab/>
        <w:t xml:space="preserve">                 </w:t>
      </w:r>
      <w:r>
        <w:tab/>
      </w:r>
      <w:r>
        <w:tab/>
        <w:t xml:space="preserve">         </w:t>
      </w:r>
      <w:r>
        <w:tab/>
      </w:r>
      <w:r>
        <w:tab/>
        <w:t xml:space="preserve">                     </w:t>
      </w:r>
      <w:r>
        <w:tab/>
        <w:t xml:space="preserve">               26.08.2022</w:t>
      </w:r>
    </w:p>
    <w:p w:rsidR="00D716DA" w:rsidRDefault="00D716DA" w:rsidP="00D716DA">
      <w:pPr>
        <w:jc w:val="center"/>
      </w:pPr>
      <w:r>
        <w:t>-4-</w:t>
      </w:r>
    </w:p>
    <w:p w:rsidR="00D716DA" w:rsidRPr="00B81620" w:rsidRDefault="00D716DA" w:rsidP="00D716DA">
      <w:pPr>
        <w:ind w:firstLine="708"/>
        <w:jc w:val="both"/>
      </w:pPr>
    </w:p>
    <w:p w:rsidR="00D716DA" w:rsidRPr="00B81620" w:rsidRDefault="00D716DA" w:rsidP="00D716DA">
      <w:pPr>
        <w:ind w:firstLine="708"/>
        <w:jc w:val="both"/>
      </w:pPr>
      <w:r w:rsidRPr="00B81620">
        <w:t xml:space="preserve">-Eğitim amaçlı yapılacak kitleler arası mesafeyi kabule </w:t>
      </w:r>
      <w:r>
        <w:t>İ</w:t>
      </w:r>
      <w:r w:rsidRPr="00B81620">
        <w:t>mar ve Şehircilik Müdürlüğü yetkilidir.</w:t>
      </w:r>
    </w:p>
    <w:p w:rsidR="00D716DA" w:rsidRPr="00B81620" w:rsidRDefault="00D716DA" w:rsidP="00D716DA">
      <w:pPr>
        <w:ind w:firstLine="708"/>
        <w:jc w:val="both"/>
      </w:pPr>
      <w:r w:rsidRPr="00B81620">
        <w:t>-Lojman yer alabilir. Lojman binaları ile eğitim tesisleri arasında yüksek kitlenin h/2 si kadar mesafe bırakılacaktır. Lojmanların inşaat alanı toplam inşaat alanının 0.05 ini geçemez.</w:t>
      </w:r>
    </w:p>
    <w:p w:rsidR="00D716DA" w:rsidRPr="00B81620" w:rsidRDefault="00D716DA" w:rsidP="00D716DA">
      <w:pPr>
        <w:ind w:firstLine="708"/>
        <w:jc w:val="both"/>
      </w:pPr>
      <w:r w:rsidRPr="00B81620">
        <w:t>-Teshin merkezi ve otopark katla</w:t>
      </w:r>
      <w:r>
        <w:t>rı</w:t>
      </w:r>
      <w:r w:rsidRPr="00B81620">
        <w:t xml:space="preserve"> inşaat alanı hesabına dâhil değildir.</w:t>
      </w:r>
    </w:p>
    <w:p w:rsidR="00D716DA" w:rsidRPr="00B81620" w:rsidRDefault="00D716DA" w:rsidP="00D716DA">
      <w:pPr>
        <w:ind w:firstLine="708"/>
        <w:jc w:val="both"/>
      </w:pPr>
      <w:r w:rsidRPr="00B81620">
        <w:t>-Otopark ve trafo ihtiyacı parsel içinde karşılanacaktır.</w:t>
      </w:r>
    </w:p>
    <w:p w:rsidR="00D716DA" w:rsidRPr="00B81620" w:rsidRDefault="00D716DA" w:rsidP="00D716DA">
      <w:pPr>
        <w:ind w:firstLine="708"/>
        <w:jc w:val="both"/>
      </w:pPr>
      <w:r w:rsidRPr="00B81620">
        <w:t>-Modül halinde büyüyen eğitim ve sosyal tesis yapılan iç bağlantıla</w:t>
      </w:r>
      <w:r>
        <w:t>rı</w:t>
      </w:r>
      <w:r w:rsidRPr="00B81620">
        <w:t xml:space="preserve"> sağlamak şartıyla binalar arası mesafe şartı aranmadan yapılabilir.</w:t>
      </w:r>
    </w:p>
    <w:p w:rsidR="00D716DA" w:rsidRPr="00B81620" w:rsidRDefault="00D716DA" w:rsidP="00D716DA">
      <w:pPr>
        <w:ind w:firstLine="708"/>
        <w:jc w:val="both"/>
      </w:pPr>
      <w:r w:rsidRPr="00B81620">
        <w:t>-Zemin katlar+1.50 m. de tesis edilebilir.</w:t>
      </w:r>
    </w:p>
    <w:p w:rsidR="00D716DA" w:rsidRPr="00B81620" w:rsidRDefault="00D716DA" w:rsidP="00D716DA">
      <w:pPr>
        <w:ind w:firstLine="708"/>
        <w:jc w:val="both"/>
      </w:pPr>
      <w:r w:rsidRPr="00B81620">
        <w:t>-Bahçe düzenlemesini kabule İmar ve Şehircilik Müdürlüğü yetkilidir.</w:t>
      </w:r>
    </w:p>
    <w:p w:rsidR="00D716DA" w:rsidRPr="00B81620" w:rsidRDefault="00D716DA" w:rsidP="00D716DA">
      <w:pPr>
        <w:ind w:firstLine="708"/>
        <w:jc w:val="both"/>
      </w:pPr>
      <w:r w:rsidRPr="00B81620">
        <w:t>8.29346 ada 1 sayılı parsel ODTÜ Açık Spor Tesisi Alanı olup 16.622,79 m</w:t>
      </w:r>
      <w:r w:rsidRPr="00426B75">
        <w:rPr>
          <w:vertAlign w:val="superscript"/>
        </w:rPr>
        <w:t>2</w:t>
      </w:r>
      <w:r w:rsidRPr="00B81620">
        <w:t xml:space="preserve"> olarak düzenlenecektir. Bu parselde açık spor tesisleri ile sökülüp takılabilir nitelikte gölgelikler, büfeler, </w:t>
      </w:r>
      <w:proofErr w:type="spellStart"/>
      <w:r w:rsidRPr="00B81620">
        <w:t>wc</w:t>
      </w:r>
      <w:proofErr w:type="spellEnd"/>
      <w:r w:rsidRPr="00B81620">
        <w:t xml:space="preserve"> ve soyunma odala</w:t>
      </w:r>
      <w:r>
        <w:t>rı</w:t>
      </w:r>
      <w:r w:rsidRPr="00B81620">
        <w:t xml:space="preserve"> yer alabilir."</w:t>
      </w:r>
    </w:p>
    <w:p w:rsidR="00D716DA" w:rsidRDefault="00D716DA" w:rsidP="00D716DA">
      <w:pPr>
        <w:ind w:firstLine="708"/>
        <w:jc w:val="both"/>
      </w:pPr>
      <w:r w:rsidRPr="00B81620">
        <w:t>Şeklinde 8 adet hüküm bulunduğu,</w:t>
      </w:r>
      <w:r>
        <w:t xml:space="preserve"> a</w:t>
      </w:r>
      <w:r w:rsidRPr="00B81620">
        <w:t>nlaşıl</w:t>
      </w:r>
      <w:r>
        <w:t>dığı,</w:t>
      </w:r>
    </w:p>
    <w:p w:rsidR="00D716DA" w:rsidRPr="00B81620" w:rsidRDefault="00D716DA" w:rsidP="00D716DA">
      <w:pPr>
        <w:ind w:firstLine="708"/>
        <w:jc w:val="both"/>
      </w:pPr>
    </w:p>
    <w:p w:rsidR="00D716DA" w:rsidRPr="00426B75" w:rsidRDefault="00D716DA" w:rsidP="00D716DA">
      <w:pPr>
        <w:ind w:firstLine="708"/>
        <w:jc w:val="both"/>
        <w:rPr>
          <w:b/>
        </w:rPr>
      </w:pPr>
      <w:r>
        <w:rPr>
          <w:b/>
        </w:rPr>
        <w:t>Başkanlığımızca y</w:t>
      </w:r>
      <w:r w:rsidRPr="00426B75">
        <w:rPr>
          <w:b/>
        </w:rPr>
        <w:t>apılan değerlendirmede;</w:t>
      </w:r>
    </w:p>
    <w:p w:rsidR="00D716DA" w:rsidRPr="00B81620" w:rsidRDefault="00D716DA" w:rsidP="00D716DA">
      <w:pPr>
        <w:ind w:firstLine="708"/>
        <w:jc w:val="both"/>
      </w:pPr>
      <w:r w:rsidRPr="00B81620">
        <w:t>Söz konusu alana ilişkin kurum görüşleri ile parsellerin yüzölçümlerinin değiştirildiği,</w:t>
      </w:r>
    </w:p>
    <w:p w:rsidR="00D716DA" w:rsidRPr="00B81620" w:rsidRDefault="00D716DA" w:rsidP="00D716DA">
      <w:pPr>
        <w:ind w:firstLine="708"/>
        <w:jc w:val="both"/>
      </w:pPr>
      <w:r w:rsidRPr="00B81620">
        <w:t xml:space="preserve">7 </w:t>
      </w:r>
      <w:proofErr w:type="spellStart"/>
      <w:r w:rsidRPr="00B81620">
        <w:t>nolu</w:t>
      </w:r>
      <w:proofErr w:type="spellEnd"/>
      <w:r w:rsidRPr="00B81620">
        <w:t xml:space="preserve"> plan notunun 2. Maddesinde bahsi geçen ' Lojman binaları ile eğitim tesisleri arasında yüksek kitlenin h/2 si kadar mesafe bırakılacaktır. " Şeklindeki hükümde h/2 mesafe şartının ABB İmar Yönetmeliği çerçevesinde değerlendirildiğinde aykı</w:t>
      </w:r>
      <w:r>
        <w:t>rı</w:t>
      </w:r>
      <w:r w:rsidRPr="00B81620">
        <w:t>lık teşkil ettiği,</w:t>
      </w:r>
    </w:p>
    <w:p w:rsidR="00D716DA" w:rsidRPr="00B81620" w:rsidRDefault="00D716DA" w:rsidP="00D716DA">
      <w:pPr>
        <w:ind w:firstLine="708"/>
        <w:jc w:val="both"/>
      </w:pPr>
      <w:r w:rsidRPr="00B81620">
        <w:t xml:space="preserve">7 </w:t>
      </w:r>
      <w:proofErr w:type="spellStart"/>
      <w:r w:rsidRPr="00B81620">
        <w:t>nolu</w:t>
      </w:r>
      <w:proofErr w:type="spellEnd"/>
      <w:r w:rsidRPr="00B81620">
        <w:t xml:space="preserve"> plan notunun 3. Maddesinde bahsi geçen "Teshin merkezi ve otopark katları inşaat alanı hesabına dâhil değildir. " Hükmünün ekstra inşaat ala</w:t>
      </w:r>
      <w:r>
        <w:t>nı</w:t>
      </w:r>
      <w:r w:rsidRPr="00B81620">
        <w:t xml:space="preserve"> getirmesinden mütevellit kaldı</w:t>
      </w:r>
      <w:r>
        <w:t>rı</w:t>
      </w:r>
      <w:r w:rsidRPr="00B81620">
        <w:t>lması gerektiği,</w:t>
      </w:r>
    </w:p>
    <w:p w:rsidR="00D716DA" w:rsidRPr="00B81620" w:rsidRDefault="00D716DA" w:rsidP="00D716DA">
      <w:pPr>
        <w:ind w:firstLine="708"/>
        <w:jc w:val="both"/>
      </w:pPr>
      <w:r w:rsidRPr="00B81620">
        <w:t xml:space="preserve">7 </w:t>
      </w:r>
      <w:proofErr w:type="spellStart"/>
      <w:r w:rsidRPr="00B81620">
        <w:t>nolu</w:t>
      </w:r>
      <w:proofErr w:type="spellEnd"/>
      <w:r w:rsidRPr="00B81620">
        <w:t xml:space="preserve"> plan notunun 5. Maddesinde bahsi geçen "Modül halinde büyüyen eğitim ve sosyal tesis yapıları iç bağlantıları sağlamak şartıyla binalar arası mesafe şartı aranmadan yapılabilir. " şeklindeki hükmün imar mevzuatı ve ilgili yönetmeliklere aykı</w:t>
      </w:r>
      <w:r>
        <w:t>rı</w:t>
      </w:r>
      <w:r w:rsidRPr="00B81620">
        <w:t>lık teşkil ettiği,</w:t>
      </w:r>
    </w:p>
    <w:p w:rsidR="00D716DA" w:rsidRPr="00B81620" w:rsidRDefault="00D716DA" w:rsidP="00D716DA">
      <w:pPr>
        <w:jc w:val="both"/>
      </w:pPr>
    </w:p>
    <w:p w:rsidR="00D716DA" w:rsidRPr="00B81620" w:rsidRDefault="00D716DA" w:rsidP="00D716DA">
      <w:pPr>
        <w:ind w:firstLine="708"/>
        <w:jc w:val="both"/>
      </w:pPr>
      <w:r w:rsidRPr="00B81620">
        <w:t xml:space="preserve">Hususları tespit edilmiş olup, Çankaya İlçesi </w:t>
      </w:r>
      <w:proofErr w:type="spellStart"/>
      <w:r w:rsidRPr="00B81620">
        <w:t>Çukurambar</w:t>
      </w:r>
      <w:proofErr w:type="spellEnd"/>
      <w:r w:rsidRPr="00B81620">
        <w:t xml:space="preserve"> Mahallesi 26427/5 ve 29346/1 ada parsellerde 1/1000 ölçekli uygulama imar plan değişikliğinin </w:t>
      </w:r>
      <w:r w:rsidRPr="00D670F3">
        <w:t>“onayı” komisyonumuzca oybirliği ile uygun görülmüştür.</w:t>
      </w:r>
    </w:p>
    <w:p w:rsidR="00D716DA" w:rsidRPr="00866DDD" w:rsidRDefault="00D716DA" w:rsidP="00D716DA">
      <w:pPr>
        <w:ind w:firstLine="708"/>
        <w:jc w:val="both"/>
      </w:pPr>
    </w:p>
    <w:p w:rsidR="00D716DA" w:rsidRDefault="00D716DA" w:rsidP="00D716DA">
      <w:pPr>
        <w:ind w:firstLine="709"/>
        <w:jc w:val="both"/>
      </w:pPr>
      <w:r w:rsidRPr="002F3FAE">
        <w:t>Raporumuz Büyükşehir Belediye Meclisinin onayına arz olunur.</w:t>
      </w:r>
    </w:p>
    <w:p w:rsidR="00D716DA" w:rsidRDefault="00D716DA" w:rsidP="00D716DA">
      <w:pPr>
        <w:jc w:val="both"/>
      </w:pPr>
    </w:p>
    <w:tbl>
      <w:tblPr>
        <w:tblW w:w="9961" w:type="dxa"/>
        <w:tblInd w:w="-34" w:type="dxa"/>
        <w:tblLook w:val="04A0"/>
      </w:tblPr>
      <w:tblGrid>
        <w:gridCol w:w="3583"/>
        <w:gridCol w:w="3140"/>
        <w:gridCol w:w="3238"/>
      </w:tblGrid>
      <w:tr w:rsidR="00D716DA" w:rsidTr="00D716DA">
        <w:trPr>
          <w:trHeight w:val="847"/>
        </w:trPr>
        <w:tc>
          <w:tcPr>
            <w:tcW w:w="3583" w:type="dxa"/>
            <w:hideMark/>
          </w:tcPr>
          <w:p w:rsidR="00D716DA" w:rsidRDefault="00D716DA" w:rsidP="00782441">
            <w:pPr>
              <w:jc w:val="center"/>
            </w:pPr>
            <w:r>
              <w:t>Mehmet Emin AYAZ</w:t>
            </w:r>
          </w:p>
          <w:p w:rsidR="00D716DA" w:rsidRDefault="00D716DA" w:rsidP="00782441">
            <w:pPr>
              <w:jc w:val="center"/>
            </w:pPr>
            <w:r>
              <w:t>İmar ve Bayındırlık Komisyonu Başkanı</w:t>
            </w:r>
          </w:p>
        </w:tc>
        <w:tc>
          <w:tcPr>
            <w:tcW w:w="3140" w:type="dxa"/>
            <w:hideMark/>
          </w:tcPr>
          <w:p w:rsidR="00D716DA" w:rsidRDefault="00D716DA" w:rsidP="00782441">
            <w:pPr>
              <w:jc w:val="center"/>
            </w:pPr>
            <w:r>
              <w:t>Yasin YÜKSEL</w:t>
            </w:r>
          </w:p>
          <w:p w:rsidR="00D716DA" w:rsidRDefault="00D716DA" w:rsidP="00782441">
            <w:pPr>
              <w:jc w:val="center"/>
            </w:pPr>
            <w:r>
              <w:t>Başkan V.</w:t>
            </w:r>
          </w:p>
        </w:tc>
        <w:tc>
          <w:tcPr>
            <w:tcW w:w="3238" w:type="dxa"/>
            <w:hideMark/>
          </w:tcPr>
          <w:p w:rsidR="00D716DA" w:rsidRDefault="00D716DA" w:rsidP="00782441">
            <w:pPr>
              <w:jc w:val="center"/>
            </w:pPr>
            <w:proofErr w:type="spellStart"/>
            <w:r>
              <w:t>Atila</w:t>
            </w:r>
            <w:proofErr w:type="spellEnd"/>
            <w:r>
              <w:t xml:space="preserve"> ÇELİK</w:t>
            </w:r>
          </w:p>
          <w:p w:rsidR="00D716DA" w:rsidRDefault="00D716DA" w:rsidP="00782441">
            <w:pPr>
              <w:tabs>
                <w:tab w:val="left" w:pos="946"/>
              </w:tabs>
              <w:jc w:val="center"/>
            </w:pPr>
            <w:r>
              <w:t>Üye</w:t>
            </w:r>
          </w:p>
        </w:tc>
      </w:tr>
      <w:tr w:rsidR="00D716DA" w:rsidTr="00D716DA">
        <w:trPr>
          <w:trHeight w:val="847"/>
        </w:trPr>
        <w:tc>
          <w:tcPr>
            <w:tcW w:w="3583" w:type="dxa"/>
            <w:vAlign w:val="center"/>
            <w:hideMark/>
          </w:tcPr>
          <w:p w:rsidR="00D716DA" w:rsidRDefault="00D716DA" w:rsidP="00782441">
            <w:pPr>
              <w:jc w:val="center"/>
            </w:pPr>
            <w:r>
              <w:t>Coşkun TORUN</w:t>
            </w:r>
          </w:p>
          <w:p w:rsidR="00D716DA" w:rsidRDefault="00D716DA" w:rsidP="00782441">
            <w:pPr>
              <w:jc w:val="center"/>
            </w:pPr>
            <w:r>
              <w:t>Üye</w:t>
            </w:r>
          </w:p>
        </w:tc>
        <w:tc>
          <w:tcPr>
            <w:tcW w:w="3140" w:type="dxa"/>
            <w:vAlign w:val="center"/>
            <w:hideMark/>
          </w:tcPr>
          <w:p w:rsidR="00D716DA" w:rsidRDefault="00D716DA" w:rsidP="00782441">
            <w:pPr>
              <w:jc w:val="center"/>
            </w:pPr>
            <w:r>
              <w:t>Gürkan DEMİRKESEN</w:t>
            </w:r>
          </w:p>
          <w:p w:rsidR="00D716DA" w:rsidRDefault="00D716DA" w:rsidP="00782441">
            <w:pPr>
              <w:jc w:val="center"/>
            </w:pPr>
            <w:r>
              <w:t>Üye</w:t>
            </w:r>
          </w:p>
        </w:tc>
        <w:tc>
          <w:tcPr>
            <w:tcW w:w="3238" w:type="dxa"/>
            <w:vAlign w:val="center"/>
            <w:hideMark/>
          </w:tcPr>
          <w:p w:rsidR="00D716DA" w:rsidRDefault="00D716DA" w:rsidP="00782441">
            <w:pPr>
              <w:tabs>
                <w:tab w:val="left" w:pos="372"/>
                <w:tab w:val="left" w:pos="684"/>
              </w:tabs>
              <w:jc w:val="center"/>
            </w:pPr>
            <w:proofErr w:type="spellStart"/>
            <w:r>
              <w:t>Ümmügülsüm</w:t>
            </w:r>
            <w:proofErr w:type="spellEnd"/>
            <w:r>
              <w:t xml:space="preserve"> ÜMÜTLÜ</w:t>
            </w:r>
          </w:p>
          <w:p w:rsidR="00D716DA" w:rsidRDefault="00D716DA" w:rsidP="00782441">
            <w:pPr>
              <w:jc w:val="center"/>
            </w:pPr>
            <w:r>
              <w:t>Üye</w:t>
            </w:r>
          </w:p>
        </w:tc>
      </w:tr>
      <w:tr w:rsidR="00D716DA" w:rsidTr="00D716DA">
        <w:trPr>
          <w:trHeight w:val="847"/>
        </w:trPr>
        <w:tc>
          <w:tcPr>
            <w:tcW w:w="3583" w:type="dxa"/>
            <w:vAlign w:val="bottom"/>
            <w:hideMark/>
          </w:tcPr>
          <w:p w:rsidR="00D716DA" w:rsidRDefault="00D716DA" w:rsidP="00782441">
            <w:pPr>
              <w:jc w:val="center"/>
            </w:pPr>
            <w:r>
              <w:t>Gökhan ARICI</w:t>
            </w:r>
          </w:p>
          <w:p w:rsidR="00D716DA" w:rsidRDefault="00D716DA" w:rsidP="00782441">
            <w:pPr>
              <w:tabs>
                <w:tab w:val="left" w:pos="580"/>
                <w:tab w:val="left" w:pos="752"/>
              </w:tabs>
              <w:jc w:val="center"/>
            </w:pPr>
            <w:r>
              <w:t>Üye</w:t>
            </w:r>
          </w:p>
          <w:p w:rsidR="00D716DA" w:rsidRDefault="00D716DA" w:rsidP="00782441">
            <w:pPr>
              <w:tabs>
                <w:tab w:val="left" w:pos="580"/>
                <w:tab w:val="left" w:pos="752"/>
              </w:tabs>
              <w:jc w:val="center"/>
            </w:pPr>
          </w:p>
        </w:tc>
        <w:tc>
          <w:tcPr>
            <w:tcW w:w="3140" w:type="dxa"/>
            <w:vAlign w:val="bottom"/>
            <w:hideMark/>
          </w:tcPr>
          <w:p w:rsidR="00D716DA" w:rsidRDefault="00D716DA" w:rsidP="00782441">
            <w:pPr>
              <w:jc w:val="center"/>
            </w:pPr>
            <w:proofErr w:type="spellStart"/>
            <w:r>
              <w:t>Müslüm</w:t>
            </w:r>
            <w:proofErr w:type="spellEnd"/>
            <w:r>
              <w:t xml:space="preserve"> TEKİN</w:t>
            </w:r>
          </w:p>
          <w:p w:rsidR="00D716DA" w:rsidRDefault="00D716DA" w:rsidP="00782441">
            <w:pPr>
              <w:jc w:val="center"/>
            </w:pPr>
            <w:r>
              <w:t>Üye</w:t>
            </w:r>
          </w:p>
          <w:p w:rsidR="00D716DA" w:rsidRDefault="00D716DA" w:rsidP="00782441">
            <w:pPr>
              <w:jc w:val="center"/>
            </w:pPr>
          </w:p>
        </w:tc>
        <w:tc>
          <w:tcPr>
            <w:tcW w:w="3238" w:type="dxa"/>
            <w:vAlign w:val="bottom"/>
            <w:hideMark/>
          </w:tcPr>
          <w:p w:rsidR="00D716DA" w:rsidRDefault="00D716DA" w:rsidP="00782441">
            <w:pPr>
              <w:tabs>
                <w:tab w:val="left" w:pos="319"/>
                <w:tab w:val="left" w:pos="630"/>
              </w:tabs>
              <w:jc w:val="center"/>
            </w:pPr>
            <w:r>
              <w:t>Fikret KARADAVUT</w:t>
            </w:r>
          </w:p>
          <w:p w:rsidR="00D716DA" w:rsidRDefault="00D716DA" w:rsidP="00782441">
            <w:pPr>
              <w:jc w:val="center"/>
            </w:pPr>
            <w:r>
              <w:t>Üye</w:t>
            </w:r>
          </w:p>
          <w:p w:rsidR="00D716DA" w:rsidRDefault="00D716DA" w:rsidP="00782441">
            <w:pPr>
              <w:jc w:val="center"/>
            </w:pPr>
          </w:p>
        </w:tc>
      </w:tr>
    </w:tbl>
    <w:p w:rsidR="00D716DA" w:rsidRPr="00C55BF2" w:rsidRDefault="00D716DA" w:rsidP="00D716DA">
      <w:pPr>
        <w:jc w:val="both"/>
      </w:pPr>
    </w:p>
    <w:sectPr w:rsidR="00D716DA" w:rsidRPr="00C55BF2"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651500C"/>
    <w:multiLevelType w:val="hybridMultilevel"/>
    <w:tmpl w:val="32542FB0"/>
    <w:lvl w:ilvl="0" w:tplc="D6A4F63C">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DC674DC"/>
    <w:multiLevelType w:val="hybridMultilevel"/>
    <w:tmpl w:val="0FF2FFF0"/>
    <w:lvl w:ilvl="0" w:tplc="6D9A0DD6">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57C3DA4"/>
    <w:multiLevelType w:val="hybridMultilevel"/>
    <w:tmpl w:val="34227D48"/>
    <w:lvl w:ilvl="0" w:tplc="D3E814E2">
      <w:start w:val="1"/>
      <w:numFmt w:val="decimal"/>
      <w:suff w:val="space"/>
      <w:lvlText w:val="%1-"/>
      <w:lvlJc w:val="left"/>
      <w:pPr>
        <w:ind w:left="720"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3">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20"/>
  </w:num>
  <w:num w:numId="2">
    <w:abstractNumId w:val="18"/>
  </w:num>
  <w:num w:numId="3">
    <w:abstractNumId w:val="23"/>
  </w:num>
  <w:num w:numId="4">
    <w:abstractNumId w:val="22"/>
  </w:num>
  <w:num w:numId="5">
    <w:abstractNumId w:val="3"/>
  </w:num>
  <w:num w:numId="6">
    <w:abstractNumId w:val="1"/>
  </w:num>
  <w:num w:numId="7">
    <w:abstractNumId w:val="11"/>
  </w:num>
  <w:num w:numId="8">
    <w:abstractNumId w:val="10"/>
  </w:num>
  <w:num w:numId="9">
    <w:abstractNumId w:val="7"/>
  </w:num>
  <w:num w:numId="10">
    <w:abstractNumId w:val="8"/>
  </w:num>
  <w:num w:numId="11">
    <w:abstractNumId w:val="13"/>
  </w:num>
  <w:num w:numId="12">
    <w:abstractNumId w:val="5"/>
  </w:num>
  <w:num w:numId="13">
    <w:abstractNumId w:val="4"/>
  </w:num>
  <w:num w:numId="14">
    <w:abstractNumId w:val="17"/>
  </w:num>
  <w:num w:numId="15">
    <w:abstractNumId w:val="2"/>
  </w:num>
  <w:num w:numId="16">
    <w:abstractNumId w:val="12"/>
  </w:num>
  <w:num w:numId="17">
    <w:abstractNumId w:val="9"/>
  </w:num>
  <w:num w:numId="18">
    <w:abstractNumId w:val="6"/>
  </w:num>
  <w:num w:numId="19">
    <w:abstractNumId w:val="15"/>
  </w:num>
  <w:num w:numId="20">
    <w:abstractNumId w:val="21"/>
  </w:num>
  <w:num w:numId="21">
    <w:abstractNumId w:val="16"/>
  </w:num>
  <w:num w:numId="22">
    <w:abstractNumId w:val="14"/>
  </w:num>
  <w:num w:numId="23">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1013"/>
    <w:rsid w:val="00031A6F"/>
    <w:rsid w:val="00032D28"/>
    <w:rsid w:val="00034D87"/>
    <w:rsid w:val="00034F3B"/>
    <w:rsid w:val="0003541F"/>
    <w:rsid w:val="00036310"/>
    <w:rsid w:val="0003652C"/>
    <w:rsid w:val="00036A56"/>
    <w:rsid w:val="00037928"/>
    <w:rsid w:val="00041C80"/>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1B9B"/>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44C9"/>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1944"/>
    <w:rsid w:val="00122C67"/>
    <w:rsid w:val="001240C1"/>
    <w:rsid w:val="00125902"/>
    <w:rsid w:val="001270A3"/>
    <w:rsid w:val="00127412"/>
    <w:rsid w:val="00127774"/>
    <w:rsid w:val="00131571"/>
    <w:rsid w:val="00131CE6"/>
    <w:rsid w:val="001346DF"/>
    <w:rsid w:val="00135217"/>
    <w:rsid w:val="00140C81"/>
    <w:rsid w:val="00141582"/>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4B85"/>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D6389"/>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47B89"/>
    <w:rsid w:val="00251705"/>
    <w:rsid w:val="0025250E"/>
    <w:rsid w:val="00253602"/>
    <w:rsid w:val="00253B62"/>
    <w:rsid w:val="00253B72"/>
    <w:rsid w:val="00254F5F"/>
    <w:rsid w:val="00256B97"/>
    <w:rsid w:val="00257E69"/>
    <w:rsid w:val="00260A02"/>
    <w:rsid w:val="00260A56"/>
    <w:rsid w:val="00261A7F"/>
    <w:rsid w:val="00261D6D"/>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66"/>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B7A98"/>
    <w:rsid w:val="002C089C"/>
    <w:rsid w:val="002C1235"/>
    <w:rsid w:val="002C2B46"/>
    <w:rsid w:val="002C4241"/>
    <w:rsid w:val="002C4B90"/>
    <w:rsid w:val="002C5458"/>
    <w:rsid w:val="002C5490"/>
    <w:rsid w:val="002C5658"/>
    <w:rsid w:val="002C5A7D"/>
    <w:rsid w:val="002C5CA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796"/>
    <w:rsid w:val="002E2CA8"/>
    <w:rsid w:val="002E3019"/>
    <w:rsid w:val="002E3F81"/>
    <w:rsid w:val="002E4524"/>
    <w:rsid w:val="002E49BB"/>
    <w:rsid w:val="002E4F2F"/>
    <w:rsid w:val="002E5974"/>
    <w:rsid w:val="002E5F2F"/>
    <w:rsid w:val="002E7449"/>
    <w:rsid w:val="002E785C"/>
    <w:rsid w:val="002F0C75"/>
    <w:rsid w:val="002F1659"/>
    <w:rsid w:val="002F16F9"/>
    <w:rsid w:val="002F2571"/>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1C69"/>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78B"/>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BD6"/>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AB0"/>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7F6"/>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4271"/>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1B6F"/>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6740A"/>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00A"/>
    <w:rsid w:val="007503A8"/>
    <w:rsid w:val="0075101D"/>
    <w:rsid w:val="0075105A"/>
    <w:rsid w:val="00751A00"/>
    <w:rsid w:val="00753270"/>
    <w:rsid w:val="00755072"/>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494"/>
    <w:rsid w:val="0078055B"/>
    <w:rsid w:val="00780896"/>
    <w:rsid w:val="007813D1"/>
    <w:rsid w:val="00783A94"/>
    <w:rsid w:val="00783E4B"/>
    <w:rsid w:val="007861F5"/>
    <w:rsid w:val="007869CE"/>
    <w:rsid w:val="00787729"/>
    <w:rsid w:val="00787DE2"/>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A1584"/>
    <w:rsid w:val="007A1B24"/>
    <w:rsid w:val="007A2954"/>
    <w:rsid w:val="007A29B8"/>
    <w:rsid w:val="007A348C"/>
    <w:rsid w:val="007A368C"/>
    <w:rsid w:val="007A57ED"/>
    <w:rsid w:val="007A6566"/>
    <w:rsid w:val="007A7B9E"/>
    <w:rsid w:val="007A7F4D"/>
    <w:rsid w:val="007B0AEE"/>
    <w:rsid w:val="007B1151"/>
    <w:rsid w:val="007B18C3"/>
    <w:rsid w:val="007B3E02"/>
    <w:rsid w:val="007B49D9"/>
    <w:rsid w:val="007B5BE8"/>
    <w:rsid w:val="007B6895"/>
    <w:rsid w:val="007B7CFD"/>
    <w:rsid w:val="007C0834"/>
    <w:rsid w:val="007C12C9"/>
    <w:rsid w:val="007C186A"/>
    <w:rsid w:val="007C2728"/>
    <w:rsid w:val="007C3026"/>
    <w:rsid w:val="007C3CE9"/>
    <w:rsid w:val="007C4983"/>
    <w:rsid w:val="007C53C2"/>
    <w:rsid w:val="007C54A2"/>
    <w:rsid w:val="007C5F6F"/>
    <w:rsid w:val="007C6583"/>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1CBE"/>
    <w:rsid w:val="00822946"/>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CE0"/>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67F26"/>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49B3"/>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D08"/>
    <w:rsid w:val="00A71E8F"/>
    <w:rsid w:val="00A72276"/>
    <w:rsid w:val="00A72620"/>
    <w:rsid w:val="00A729CD"/>
    <w:rsid w:val="00A747CF"/>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4CF5"/>
    <w:rsid w:val="00A9529B"/>
    <w:rsid w:val="00A955CF"/>
    <w:rsid w:val="00A95AA9"/>
    <w:rsid w:val="00A96CED"/>
    <w:rsid w:val="00A97150"/>
    <w:rsid w:val="00A97F98"/>
    <w:rsid w:val="00AA1761"/>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0CE7"/>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3D9B"/>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07656"/>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557C"/>
    <w:rsid w:val="00C661C3"/>
    <w:rsid w:val="00C66879"/>
    <w:rsid w:val="00C66A9F"/>
    <w:rsid w:val="00C678BF"/>
    <w:rsid w:val="00C73F08"/>
    <w:rsid w:val="00C742E2"/>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528"/>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6A3"/>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3B47"/>
    <w:rsid w:val="00D050EC"/>
    <w:rsid w:val="00D069B9"/>
    <w:rsid w:val="00D0761B"/>
    <w:rsid w:val="00D0785D"/>
    <w:rsid w:val="00D11013"/>
    <w:rsid w:val="00D11704"/>
    <w:rsid w:val="00D11BB4"/>
    <w:rsid w:val="00D12543"/>
    <w:rsid w:val="00D13860"/>
    <w:rsid w:val="00D140C0"/>
    <w:rsid w:val="00D14217"/>
    <w:rsid w:val="00D14477"/>
    <w:rsid w:val="00D14AF3"/>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6D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E28"/>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6C27"/>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5D8B"/>
    <w:rsid w:val="00EB63C1"/>
    <w:rsid w:val="00EB7252"/>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1D79"/>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0"/>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57FA"/>
    <w:rsid w:val="00F3611E"/>
    <w:rsid w:val="00F36418"/>
    <w:rsid w:val="00F400B0"/>
    <w:rsid w:val="00F40DE2"/>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6A9E"/>
    <w:rsid w:val="00F97450"/>
    <w:rsid w:val="00F97AB3"/>
    <w:rsid w:val="00F97DF5"/>
    <w:rsid w:val="00FA016F"/>
    <w:rsid w:val="00FA0724"/>
    <w:rsid w:val="00FA0792"/>
    <w:rsid w:val="00FA2061"/>
    <w:rsid w:val="00FA2CAB"/>
    <w:rsid w:val="00FA4A8C"/>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92C"/>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C3631-B700-465F-B64D-15551097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3666</Words>
  <Characters>20902</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24519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2022-08-16T06:28:00Z</cp:lastPrinted>
  <dcterms:created xsi:type="dcterms:W3CDTF">2022-09-14T08:51:00Z</dcterms:created>
  <dcterms:modified xsi:type="dcterms:W3CDTF">2022-09-14T13:50:00Z</dcterms:modified>
</cp:coreProperties>
</file>