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55" w:rsidRDefault="00430055"/>
    <w:p w:rsidR="00430055" w:rsidRDefault="00430055"/>
    <w:p w:rsidR="00430055" w:rsidRDefault="0043005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2856BD" w:rsidRDefault="002856BD" w:rsidP="002856BD">
      <w:pPr>
        <w:tabs>
          <w:tab w:val="left" w:pos="1935"/>
        </w:tabs>
        <w:jc w:val="both"/>
      </w:pPr>
    </w:p>
    <w:p w:rsidR="00430055" w:rsidRDefault="00430055" w:rsidP="002856BD">
      <w:pPr>
        <w:tabs>
          <w:tab w:val="left" w:pos="1935"/>
        </w:tabs>
        <w:jc w:val="both"/>
      </w:pPr>
    </w:p>
    <w:p w:rsidR="00430055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834200">
        <w:t>1</w:t>
      </w:r>
      <w:r w:rsidR="00430055">
        <w:t>28</w:t>
      </w:r>
      <w:r w:rsidR="00212C49">
        <w:t>8</w:t>
      </w:r>
      <w:r w:rsidR="00C14988">
        <w:t xml:space="preserve"> 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9460BB">
        <w:t xml:space="preserve">             </w:t>
      </w:r>
      <w:r w:rsidR="00D77BA3">
        <w:t>1</w:t>
      </w:r>
      <w:r w:rsidR="00430055">
        <w:t>4</w:t>
      </w:r>
      <w:r w:rsidR="002864AA">
        <w:t>.</w:t>
      </w:r>
      <w:r w:rsidR="00DC0108">
        <w:t>0</w:t>
      </w:r>
      <w:r w:rsidR="00430055">
        <w:t>6</w:t>
      </w:r>
      <w:r w:rsidR="00AE2FD0">
        <w:t>.2022</w:t>
      </w:r>
    </w:p>
    <w:p w:rsidR="00036310" w:rsidRDefault="002856BD" w:rsidP="004200AC">
      <w:pPr>
        <w:ind w:right="-1"/>
        <w:jc w:val="both"/>
      </w:pPr>
      <w:r>
        <w:t xml:space="preserve">        </w:t>
      </w:r>
    </w:p>
    <w:p w:rsidR="00823090" w:rsidRDefault="00823090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430055" w:rsidRDefault="00430055" w:rsidP="009105F3">
      <w:pPr>
        <w:ind w:right="-1"/>
        <w:jc w:val="center"/>
      </w:pPr>
    </w:p>
    <w:p w:rsidR="00B85B77" w:rsidRDefault="00B85B77" w:rsidP="006003F2">
      <w:pPr>
        <w:ind w:left="2844" w:right="543" w:firstLine="696"/>
      </w:pPr>
    </w:p>
    <w:p w:rsidR="00036310" w:rsidRDefault="00036310" w:rsidP="006003F2">
      <w:pPr>
        <w:ind w:left="2844" w:right="543" w:firstLine="696"/>
      </w:pPr>
    </w:p>
    <w:p w:rsidR="0057182F" w:rsidRDefault="0057182F" w:rsidP="003C7DC6">
      <w:pPr>
        <w:jc w:val="both"/>
      </w:pPr>
    </w:p>
    <w:p w:rsidR="00953D18" w:rsidRPr="00953D18" w:rsidRDefault="00212C49" w:rsidP="00953D18">
      <w:pPr>
        <w:ind w:firstLine="709"/>
        <w:jc w:val="both"/>
      </w:pPr>
      <w:proofErr w:type="spellStart"/>
      <w:r>
        <w:rPr>
          <w:color w:val="000000" w:themeColor="text1"/>
        </w:rPr>
        <w:t>Down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sendromlu</w:t>
      </w:r>
      <w:proofErr w:type="gramEnd"/>
      <w:r>
        <w:rPr>
          <w:color w:val="000000" w:themeColor="text1"/>
        </w:rPr>
        <w:t xml:space="preserve"> vatandaşlarımıza toplu taşıma araçlarında ücretsiz refakatçi biniş hakkı verilmesine </w:t>
      </w:r>
      <w:r w:rsidR="00953D18">
        <w:t xml:space="preserve">ilişkin </w:t>
      </w:r>
      <w:r w:rsidR="0091406A">
        <w:t>Hukuk ve Tarifeler</w:t>
      </w:r>
      <w:r w:rsidR="00430055">
        <w:t xml:space="preserve"> </w:t>
      </w:r>
      <w:r w:rsidR="00953D18">
        <w:t>Komisyonu</w:t>
      </w:r>
      <w:r w:rsidR="0088496C">
        <w:t>nun 2</w:t>
      </w:r>
      <w:r w:rsidR="00430055">
        <w:t>4</w:t>
      </w:r>
      <w:r w:rsidR="00953D18" w:rsidRPr="00953D18">
        <w:t>.0</w:t>
      </w:r>
      <w:r w:rsidR="00430055">
        <w:t>5</w:t>
      </w:r>
      <w:r w:rsidR="00953D18" w:rsidRPr="00953D18">
        <w:t xml:space="preserve">.2022 tarihli ve </w:t>
      </w:r>
      <w:r w:rsidR="0091406A">
        <w:t>1</w:t>
      </w:r>
      <w:r>
        <w:t>1</w:t>
      </w:r>
      <w:r w:rsidR="00953D18" w:rsidRPr="00953D18">
        <w:t xml:space="preserve"> sayılı Raporu Büyükşehir Belediye Meclisimizin 1</w:t>
      </w:r>
      <w:r w:rsidR="00430055">
        <w:t>4</w:t>
      </w:r>
      <w:r w:rsidR="00953D18" w:rsidRPr="00953D18">
        <w:t>.0</w:t>
      </w:r>
      <w:r w:rsidR="00430055">
        <w:t>6</w:t>
      </w:r>
      <w:r w:rsidR="00953D18" w:rsidRPr="00953D18">
        <w:t>.2022 tarihli toplantısında okundu.</w:t>
      </w:r>
    </w:p>
    <w:p w:rsidR="00953D18" w:rsidRPr="00953D18" w:rsidRDefault="00953D18" w:rsidP="00953D18">
      <w:pPr>
        <w:ind w:firstLine="709"/>
        <w:jc w:val="both"/>
      </w:pPr>
    </w:p>
    <w:p w:rsidR="00953D18" w:rsidRPr="00953D18" w:rsidRDefault="00953D18" w:rsidP="00212C49">
      <w:pPr>
        <w:ind w:firstLine="709"/>
        <w:jc w:val="both"/>
      </w:pPr>
      <w:r w:rsidRPr="00953D18">
        <w:t xml:space="preserve">Konu üzerinde yapılan görüşmelerden sonra; </w:t>
      </w:r>
      <w:proofErr w:type="spellStart"/>
      <w:r w:rsidR="00212C49">
        <w:rPr>
          <w:color w:val="000000" w:themeColor="text1"/>
        </w:rPr>
        <w:t>Down</w:t>
      </w:r>
      <w:proofErr w:type="spellEnd"/>
      <w:r w:rsidR="00212C49">
        <w:rPr>
          <w:color w:val="000000" w:themeColor="text1"/>
        </w:rPr>
        <w:t xml:space="preserve"> </w:t>
      </w:r>
      <w:proofErr w:type="gramStart"/>
      <w:r w:rsidR="00212C49">
        <w:rPr>
          <w:color w:val="000000" w:themeColor="text1"/>
        </w:rPr>
        <w:t>sendromlu</w:t>
      </w:r>
      <w:proofErr w:type="gramEnd"/>
      <w:r w:rsidR="00212C49">
        <w:rPr>
          <w:color w:val="000000" w:themeColor="text1"/>
        </w:rPr>
        <w:t xml:space="preserve"> vatandaşlarımıza toplu taşıma araçlarında yanında 1 refakatçi ile ücretsiz biniş hakkı verilmesine ilişkin yapılan incelemelerde engellilerle ilgili düzenlenen kanunda </w:t>
      </w:r>
      <w:proofErr w:type="spellStart"/>
      <w:r w:rsidR="00212C49">
        <w:rPr>
          <w:color w:val="000000" w:themeColor="text1"/>
        </w:rPr>
        <w:t>down</w:t>
      </w:r>
      <w:proofErr w:type="spellEnd"/>
      <w:r w:rsidR="00212C49">
        <w:rPr>
          <w:color w:val="000000" w:themeColor="text1"/>
        </w:rPr>
        <w:t xml:space="preserve"> sendromlu vatandaşlarımızın </w:t>
      </w:r>
      <w:proofErr w:type="gramStart"/>
      <w:r w:rsidR="00212C49">
        <w:rPr>
          <w:color w:val="000000" w:themeColor="text1"/>
        </w:rPr>
        <w:t>refakatçisi</w:t>
      </w:r>
      <w:proofErr w:type="gramEnd"/>
      <w:r w:rsidR="00212C49">
        <w:rPr>
          <w:color w:val="000000" w:themeColor="text1"/>
        </w:rPr>
        <w:t xml:space="preserve"> ile ilgili bir düzenleme olmaması ve Belediye meclis üyelerine sorumluluk getirilmemesi amacıyla yapılan teklifin “ilgilisine </w:t>
      </w:r>
      <w:proofErr w:type="spellStart"/>
      <w:r w:rsidR="00212C49">
        <w:rPr>
          <w:color w:val="000000" w:themeColor="text1"/>
        </w:rPr>
        <w:t>iadesi”ne</w:t>
      </w:r>
      <w:proofErr w:type="spellEnd"/>
      <w:r w:rsidR="0091406A" w:rsidRPr="007553A0">
        <w:t xml:space="preserve"> </w:t>
      </w:r>
      <w:r w:rsidRPr="00953D18">
        <w:t xml:space="preserve">ilişkin </w:t>
      </w:r>
      <w:r w:rsidR="0091406A">
        <w:t>Hukuk ve Tarifeler</w:t>
      </w:r>
      <w:r w:rsidRPr="00953D18">
        <w:t xml:space="preserve"> </w:t>
      </w:r>
      <w:r w:rsidR="0091406A">
        <w:t xml:space="preserve">Komisyonu </w:t>
      </w:r>
      <w:r w:rsidRPr="00953D18">
        <w:t>Raporu oylanarak oy</w:t>
      </w:r>
      <w:r w:rsidR="00441DCE">
        <w:t>birliği</w:t>
      </w:r>
      <w:r w:rsidRPr="00953D18">
        <w:t xml:space="preserve"> ile kabul edildi.</w:t>
      </w:r>
    </w:p>
    <w:p w:rsidR="00F45719" w:rsidRDefault="00F45719" w:rsidP="00953D18"/>
    <w:p w:rsidR="003C7DC6" w:rsidRDefault="003C7DC6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430055" w:rsidRDefault="00430055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p w:rsidR="00F45719" w:rsidRDefault="00F4571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p w:rsidR="002844A5" w:rsidRDefault="00380E7F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</w:t>
            </w:r>
            <w:r w:rsidR="00380E7F">
              <w:rPr>
                <w:color w:val="000000"/>
              </w:rPr>
              <w:t xml:space="preserve"> 1.</w:t>
            </w:r>
            <w:r w:rsidR="00C149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Başkan</w:t>
            </w:r>
            <w:r w:rsidR="00380E7F">
              <w:rPr>
                <w:color w:val="000000"/>
              </w:rPr>
              <w:t xml:space="preserve"> V.</w:t>
            </w:r>
          </w:p>
        </w:tc>
        <w:tc>
          <w:tcPr>
            <w:tcW w:w="3147" w:type="dxa"/>
            <w:vAlign w:val="center"/>
          </w:tcPr>
          <w:p w:rsidR="00092FDB" w:rsidRDefault="00430055" w:rsidP="00092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Ali YILDIRIM</w:t>
            </w:r>
          </w:p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092FDB" w:rsidRDefault="00092FDB" w:rsidP="00092FD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B85B77">
      <w:pPr>
        <w:ind w:firstLine="708"/>
        <w:jc w:val="both"/>
      </w:pPr>
    </w:p>
    <w:p w:rsidR="00F056A8" w:rsidRPr="00F056A8" w:rsidRDefault="00F056A8" w:rsidP="00F056A8"/>
    <w:p w:rsidR="00F056A8" w:rsidRPr="00F056A8" w:rsidRDefault="00F056A8" w:rsidP="00F056A8"/>
    <w:p w:rsidR="00F45719" w:rsidRDefault="00F45719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autoSpaceDE w:val="0"/>
        <w:autoSpaceDN w:val="0"/>
        <w:adjustRightInd w:val="0"/>
      </w:pPr>
    </w:p>
    <w:p w:rsidR="00C86958" w:rsidRDefault="00C86958" w:rsidP="00C86958">
      <w:pPr>
        <w:jc w:val="center"/>
      </w:pPr>
      <w:r>
        <w:lastRenderedPageBreak/>
        <w:t>T.C.</w:t>
      </w:r>
    </w:p>
    <w:p w:rsidR="00C86958" w:rsidRDefault="00C86958" w:rsidP="00C86958">
      <w:pPr>
        <w:jc w:val="center"/>
      </w:pPr>
      <w:r>
        <w:t>ANKARA BÜYÜKŞEHİR BELEDİYE MECLİSİ</w:t>
      </w:r>
    </w:p>
    <w:p w:rsidR="00C86958" w:rsidRDefault="00C86958" w:rsidP="00C86958">
      <w:pPr>
        <w:jc w:val="center"/>
      </w:pPr>
      <w:r>
        <w:t>Hukuk ve Tarifeler Komisyonu Raporu</w:t>
      </w:r>
    </w:p>
    <w:p w:rsidR="00C86958" w:rsidRDefault="00C86958" w:rsidP="00C86958">
      <w:pPr>
        <w:jc w:val="center"/>
      </w:pPr>
    </w:p>
    <w:p w:rsidR="00C86958" w:rsidRDefault="00C86958" w:rsidP="00C86958">
      <w:pPr>
        <w:jc w:val="center"/>
      </w:pPr>
      <w:r>
        <w:t xml:space="preserve">Rapor No: 11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24.05.2022</w:t>
      </w:r>
    </w:p>
    <w:p w:rsidR="00C86958" w:rsidRDefault="00C86958" w:rsidP="00C86958"/>
    <w:p w:rsidR="00C86958" w:rsidRDefault="00C86958" w:rsidP="00C86958">
      <w:pPr>
        <w:jc w:val="center"/>
      </w:pPr>
    </w:p>
    <w:p w:rsidR="00C86958" w:rsidRDefault="00C86958" w:rsidP="00C86958">
      <w:pPr>
        <w:jc w:val="center"/>
      </w:pPr>
      <w:r>
        <w:t>BÜYÜKŞEHİR BELEDİYE MECLİSİ BAŞKANLIĞINA</w:t>
      </w:r>
    </w:p>
    <w:p w:rsidR="00C86958" w:rsidRDefault="00C86958" w:rsidP="00C86958"/>
    <w:p w:rsidR="00C86958" w:rsidRDefault="00C86958" w:rsidP="00C86958"/>
    <w:p w:rsidR="00C86958" w:rsidRDefault="00C86958" w:rsidP="00C86958"/>
    <w:p w:rsidR="00C86958" w:rsidRDefault="00C86958" w:rsidP="00C86958">
      <w:pPr>
        <w:pStyle w:val="GvdeMetniGirintisi"/>
        <w:tabs>
          <w:tab w:val="left" w:pos="9356"/>
        </w:tabs>
      </w:pPr>
      <w:proofErr w:type="spellStart"/>
      <w:r>
        <w:rPr>
          <w:color w:val="000000" w:themeColor="text1"/>
        </w:rPr>
        <w:t>Down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sendromlu</w:t>
      </w:r>
      <w:proofErr w:type="gramEnd"/>
      <w:r>
        <w:rPr>
          <w:color w:val="000000" w:themeColor="text1"/>
        </w:rPr>
        <w:t xml:space="preserve"> vatandaşlarımıza toplu taşıma araçlarında ücretsiz refakatçi biniş hakkı verilmesine </w:t>
      </w:r>
      <w:r>
        <w:t xml:space="preserve">ilişkin Büyükşehir Belediye Meclisinin 12.05.2022 tarihli ve 48. </w:t>
      </w:r>
      <w:r w:rsidRPr="006E79AE">
        <w:t>gündem maddesi olarak komisyonumuza havale edilen dosya incelendi.</w:t>
      </w:r>
    </w:p>
    <w:p w:rsidR="00C86958" w:rsidRDefault="00C86958" w:rsidP="00C86958">
      <w:pPr>
        <w:pStyle w:val="GvdeMetniGirintisi"/>
        <w:tabs>
          <w:tab w:val="left" w:pos="9356"/>
        </w:tabs>
      </w:pPr>
    </w:p>
    <w:p w:rsidR="00C86958" w:rsidRPr="00233276" w:rsidRDefault="00C86958" w:rsidP="00C86958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 xml:space="preserve">Komisyonumuzca yapılan incelemeler neticesinde; </w:t>
      </w:r>
      <w:proofErr w:type="spellStart"/>
      <w:r>
        <w:rPr>
          <w:color w:val="000000" w:themeColor="text1"/>
        </w:rPr>
        <w:t>Down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sendromlu</w:t>
      </w:r>
      <w:proofErr w:type="gramEnd"/>
      <w:r>
        <w:rPr>
          <w:color w:val="000000" w:themeColor="text1"/>
        </w:rPr>
        <w:t xml:space="preserve"> vatandaşlarımıza toplu taşıma araçlarında yanında 1 refakatçi ile ücretsiz biniş hakkı verilmesine ilişkin yapılan incelemelerde engellilerle ilgili düzenlenen kanunda </w:t>
      </w:r>
      <w:proofErr w:type="spellStart"/>
      <w:r>
        <w:rPr>
          <w:color w:val="000000" w:themeColor="text1"/>
        </w:rPr>
        <w:t>down</w:t>
      </w:r>
      <w:proofErr w:type="spellEnd"/>
      <w:r>
        <w:rPr>
          <w:color w:val="000000" w:themeColor="text1"/>
        </w:rPr>
        <w:t xml:space="preserve"> sendromlu vatandaşlarımızın refakatçisi ile ilgili bir düzenleme olmaması ve Belediye meclis üyelerine sorumluluk getirilmemesi amacıyla yapılan teklifin “ilgilisine iadesi” </w:t>
      </w:r>
      <w:r>
        <w:t>komisyonumuzca uygun görülmüştür.</w:t>
      </w:r>
    </w:p>
    <w:p w:rsidR="00C86958" w:rsidRDefault="00C86958" w:rsidP="00C86958">
      <w:pPr>
        <w:pStyle w:val="GvdeMetni"/>
        <w:tabs>
          <w:tab w:val="left" w:pos="9356"/>
        </w:tabs>
        <w:ind w:firstLine="709"/>
        <w:contextualSpacing/>
      </w:pPr>
    </w:p>
    <w:p w:rsidR="00C86958" w:rsidRDefault="00C86958" w:rsidP="00C86958">
      <w:pPr>
        <w:pStyle w:val="GvdeMetni"/>
        <w:tabs>
          <w:tab w:val="left" w:pos="9356"/>
        </w:tabs>
        <w:ind w:firstLine="709"/>
        <w:contextualSpacing/>
      </w:pPr>
      <w:r>
        <w:t>Raporumuz Büyükşehir Belediye Meclisinin onayına arz olunur.</w:t>
      </w:r>
    </w:p>
    <w:p w:rsidR="00C86958" w:rsidRDefault="00C86958" w:rsidP="00C86958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C86958" w:rsidRDefault="00C86958" w:rsidP="00C86958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C86958" w:rsidRDefault="00C86958" w:rsidP="00C86958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C86958" w:rsidRDefault="00C86958" w:rsidP="00C86958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p w:rsidR="00C86958" w:rsidRDefault="00C86958" w:rsidP="00C86958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13" w:type="dxa"/>
        <w:shd w:val="clear" w:color="auto" w:fill="FFFFFF" w:themeFill="background1"/>
        <w:tblLook w:val="04A0"/>
      </w:tblPr>
      <w:tblGrid>
        <w:gridCol w:w="3064"/>
        <w:gridCol w:w="3173"/>
        <w:gridCol w:w="3176"/>
      </w:tblGrid>
      <w:tr w:rsidR="00C86958" w:rsidTr="001B4BB1">
        <w:trPr>
          <w:trHeight w:val="1417"/>
        </w:trPr>
        <w:tc>
          <w:tcPr>
            <w:tcW w:w="3064" w:type="dxa"/>
            <w:shd w:val="clear" w:color="auto" w:fill="FFFFFF" w:themeFill="background1"/>
            <w:hideMark/>
          </w:tcPr>
          <w:p w:rsidR="00C86958" w:rsidRDefault="00C86958" w:rsidP="001B4BB1">
            <w:pPr>
              <w:jc w:val="center"/>
            </w:pPr>
            <w:r>
              <w:t>Ercan KINACI</w:t>
            </w:r>
          </w:p>
          <w:p w:rsidR="00C86958" w:rsidRDefault="00C86958" w:rsidP="001B4BB1">
            <w:pPr>
              <w:jc w:val="center"/>
            </w:pPr>
            <w:r>
              <w:t>Komisyon Başkanı</w:t>
            </w:r>
          </w:p>
        </w:tc>
        <w:tc>
          <w:tcPr>
            <w:tcW w:w="3173" w:type="dxa"/>
            <w:shd w:val="clear" w:color="auto" w:fill="FFFFFF" w:themeFill="background1"/>
            <w:hideMark/>
          </w:tcPr>
          <w:p w:rsidR="00C86958" w:rsidRDefault="00C86958" w:rsidP="001B4BB1">
            <w:pPr>
              <w:jc w:val="center"/>
            </w:pPr>
            <w:r>
              <w:t>Abdullah Emin TEKİN</w:t>
            </w:r>
          </w:p>
          <w:p w:rsidR="00C86958" w:rsidRDefault="00C86958" w:rsidP="001B4BB1">
            <w:pPr>
              <w:jc w:val="center"/>
            </w:pPr>
            <w:r>
              <w:t>Başkan Vekili</w:t>
            </w:r>
          </w:p>
        </w:tc>
        <w:tc>
          <w:tcPr>
            <w:tcW w:w="3176" w:type="dxa"/>
            <w:shd w:val="clear" w:color="auto" w:fill="FFFFFF" w:themeFill="background1"/>
            <w:hideMark/>
          </w:tcPr>
          <w:p w:rsidR="00C86958" w:rsidRDefault="00C86958" w:rsidP="001B4BB1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</w:tr>
      <w:tr w:rsidR="00C86958" w:rsidTr="001B4BB1">
        <w:trPr>
          <w:trHeight w:val="1417"/>
        </w:trPr>
        <w:tc>
          <w:tcPr>
            <w:tcW w:w="3064" w:type="dxa"/>
            <w:shd w:val="clear" w:color="auto" w:fill="FFFFFF" w:themeFill="background1"/>
            <w:vAlign w:val="center"/>
            <w:hideMark/>
          </w:tcPr>
          <w:p w:rsidR="00C86958" w:rsidRDefault="00C86958" w:rsidP="001B4BB1">
            <w:pPr>
              <w:jc w:val="center"/>
            </w:pPr>
            <w:r>
              <w:t>Burak KOCA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C86958" w:rsidRDefault="00C86958" w:rsidP="001B4BB1">
            <w:pPr>
              <w:jc w:val="center"/>
            </w:pPr>
            <w:r>
              <w:t>Edip BALCI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C86958" w:rsidRDefault="00C86958" w:rsidP="001B4BB1">
            <w:pPr>
              <w:jc w:val="center"/>
            </w:pPr>
            <w:r>
              <w:t>Mehmet ÜÇÖZ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</w:tr>
      <w:tr w:rsidR="00C86958" w:rsidTr="001B4BB1">
        <w:trPr>
          <w:trHeight w:val="1417"/>
        </w:trPr>
        <w:tc>
          <w:tcPr>
            <w:tcW w:w="3064" w:type="dxa"/>
            <w:shd w:val="clear" w:color="auto" w:fill="FFFFFF" w:themeFill="background1"/>
            <w:vAlign w:val="bottom"/>
            <w:hideMark/>
          </w:tcPr>
          <w:p w:rsidR="00C86958" w:rsidRDefault="00C86958" w:rsidP="001B4BB1">
            <w:pPr>
              <w:jc w:val="center"/>
            </w:pPr>
            <w:r>
              <w:t>Ömer KOÇAK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bottom"/>
            <w:hideMark/>
          </w:tcPr>
          <w:p w:rsidR="00C86958" w:rsidRDefault="00C86958" w:rsidP="001B4BB1">
            <w:pPr>
              <w:jc w:val="center"/>
            </w:pPr>
            <w:r>
              <w:t>Haydar DEMİR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bottom"/>
            <w:hideMark/>
          </w:tcPr>
          <w:p w:rsidR="00C86958" w:rsidRDefault="00C86958" w:rsidP="001B4BB1">
            <w:pPr>
              <w:jc w:val="center"/>
            </w:pPr>
            <w:r>
              <w:t>Selim ÇIRPANOĞLU</w:t>
            </w:r>
          </w:p>
          <w:p w:rsidR="00C86958" w:rsidRDefault="00C86958" w:rsidP="001B4BB1">
            <w:pPr>
              <w:jc w:val="center"/>
            </w:pPr>
            <w:r>
              <w:t>Üye</w:t>
            </w:r>
          </w:p>
        </w:tc>
      </w:tr>
    </w:tbl>
    <w:p w:rsidR="00C86958" w:rsidRPr="00605302" w:rsidRDefault="00C86958" w:rsidP="00C86958"/>
    <w:p w:rsidR="00C86958" w:rsidRPr="00F056A8" w:rsidRDefault="00C86958" w:rsidP="00C86958">
      <w:pPr>
        <w:autoSpaceDE w:val="0"/>
        <w:autoSpaceDN w:val="0"/>
        <w:adjustRightInd w:val="0"/>
      </w:pPr>
    </w:p>
    <w:sectPr w:rsidR="00C86958" w:rsidRPr="00F056A8" w:rsidSect="00036310">
      <w:pgSz w:w="11906" w:h="16838"/>
      <w:pgMar w:top="1134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24186207"/>
    <w:multiLevelType w:val="hybridMultilevel"/>
    <w:tmpl w:val="8514B3A6"/>
    <w:lvl w:ilvl="0" w:tplc="7F207F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7F4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2C49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249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463"/>
    <w:rsid w:val="003A4AC1"/>
    <w:rsid w:val="003A54D7"/>
    <w:rsid w:val="003A65B1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055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1DCE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0AE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4F3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650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A3"/>
    <w:rsid w:val="007F2045"/>
    <w:rsid w:val="007F208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268B"/>
    <w:rsid w:val="00912E7D"/>
    <w:rsid w:val="00913950"/>
    <w:rsid w:val="0091406A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958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99A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54D5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6290"/>
    <w:rsid w:val="00F27184"/>
    <w:rsid w:val="00F276CE"/>
    <w:rsid w:val="00F3053E"/>
    <w:rsid w:val="00F306EA"/>
    <w:rsid w:val="00F30A43"/>
    <w:rsid w:val="00F30A6C"/>
    <w:rsid w:val="00F31404"/>
    <w:rsid w:val="00F3294E"/>
    <w:rsid w:val="00F32E69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B48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5AFC-2C98-4EF3-BA7B-03B171AA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2022-04-13T09:24:00Z</cp:lastPrinted>
  <dcterms:created xsi:type="dcterms:W3CDTF">2022-06-15T08:20:00Z</dcterms:created>
  <dcterms:modified xsi:type="dcterms:W3CDTF">2022-06-17T07:38:00Z</dcterms:modified>
</cp:coreProperties>
</file>